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D95" w:rsidRPr="008D1D95" w:rsidRDefault="008D1D95" w:rsidP="00CD344B">
      <w:pPr>
        <w:spacing w:after="0" w:line="240" w:lineRule="auto"/>
        <w:jc w:val="right"/>
        <w:rPr>
          <w:rFonts w:ascii="Arial" w:eastAsia="Calibri" w:hAnsi="Arial" w:cs="Arial"/>
          <w:i/>
          <w:sz w:val="20"/>
          <w:szCs w:val="20"/>
        </w:rPr>
      </w:pPr>
      <w:bookmarkStart w:id="0" w:name="_Hlk55899581"/>
      <w:bookmarkStart w:id="1" w:name="_GoBack"/>
      <w:r w:rsidRPr="008D1D95">
        <w:rPr>
          <w:rFonts w:ascii="Arial" w:eastAsia="Calibri" w:hAnsi="Arial" w:cs="Arial"/>
          <w:b/>
        </w:rPr>
        <w:tab/>
      </w:r>
      <w:r w:rsidRPr="008D1D95">
        <w:rPr>
          <w:rFonts w:ascii="Arial" w:eastAsia="Calibri" w:hAnsi="Arial" w:cs="Arial"/>
          <w:i/>
          <w:sz w:val="20"/>
          <w:szCs w:val="20"/>
        </w:rPr>
        <w:t>4. melléklet a 45/2020.(XII. 15.) önkormányzati rendelethez</w:t>
      </w:r>
    </w:p>
    <w:p w:rsidR="008D1D95" w:rsidRPr="008D1D95" w:rsidRDefault="008D1D95" w:rsidP="00CD344B">
      <w:pPr>
        <w:widowControl w:val="0"/>
        <w:tabs>
          <w:tab w:val="center" w:pos="7371"/>
        </w:tabs>
        <w:suppressAutoHyphens/>
        <w:spacing w:after="0" w:line="240" w:lineRule="auto"/>
        <w:ind w:left="360"/>
        <w:jc w:val="right"/>
        <w:rPr>
          <w:rFonts w:ascii="Arial" w:eastAsia="Calibri" w:hAnsi="Arial" w:cs="Arial"/>
          <w:i/>
        </w:rPr>
      </w:pPr>
      <w:r w:rsidRPr="008D1D95">
        <w:rPr>
          <w:rFonts w:ascii="Arial" w:eastAsia="Calibri" w:hAnsi="Arial" w:cs="Arial"/>
          <w:i/>
          <w:sz w:val="20"/>
          <w:szCs w:val="20"/>
        </w:rPr>
        <w:t>4. melléklet az 56/2015. (XII. 21.) önkormányzati rendelethez</w:t>
      </w:r>
    </w:p>
    <w:bookmarkEnd w:id="0"/>
    <w:bookmarkEnd w:id="1"/>
    <w:p w:rsidR="008D1D95" w:rsidRPr="008D1D95" w:rsidRDefault="008D1D95" w:rsidP="008D1D95">
      <w:pPr>
        <w:numPr>
          <w:ilvl w:val="0"/>
          <w:numId w:val="3"/>
        </w:numPr>
        <w:spacing w:before="240" w:after="120" w:line="240" w:lineRule="auto"/>
        <w:ind w:left="567" w:hanging="567"/>
        <w:jc w:val="both"/>
        <w:rPr>
          <w:rFonts w:ascii="Arial" w:eastAsia="Calibri" w:hAnsi="Arial" w:cs="Arial"/>
          <w:b/>
        </w:rPr>
      </w:pPr>
      <w:r w:rsidRPr="008D1D95">
        <w:rPr>
          <w:rFonts w:ascii="Arial" w:eastAsia="Calibri" w:hAnsi="Arial" w:cs="Arial"/>
          <w:b/>
        </w:rPr>
        <w:t xml:space="preserve">Az 1. számú fogorvosi körzet </w:t>
      </w:r>
      <w:bookmarkStart w:id="2" w:name="_Hlk53053597"/>
      <w:r w:rsidRPr="008D1D95">
        <w:rPr>
          <w:rFonts w:ascii="Arial" w:eastAsia="Calibri" w:hAnsi="Arial" w:cs="Arial"/>
          <w:b/>
        </w:rPr>
        <w:t>és az 1. számú fogorvosi körzet</w:t>
      </w:r>
      <w:r w:rsidRPr="008D1D95">
        <w:rPr>
          <w:rFonts w:ascii="Arial" w:eastAsia="Calibri" w:hAnsi="Arial" w:cs="Arial"/>
          <w:b/>
          <w:lang w:eastAsia="hi-IN"/>
        </w:rPr>
        <w:t xml:space="preserve"> fogorvosa által ellátott nevelési-oktatási intézmény</w:t>
      </w:r>
      <w:bookmarkEnd w:id="2"/>
    </w:p>
    <w:p w:rsidR="008D1D95" w:rsidRPr="008D1D95" w:rsidRDefault="008D1D95" w:rsidP="008D1D95">
      <w:pPr>
        <w:numPr>
          <w:ilvl w:val="1"/>
          <w:numId w:val="4"/>
        </w:numPr>
        <w:tabs>
          <w:tab w:val="left" w:pos="1134"/>
        </w:tabs>
        <w:spacing w:before="240" w:after="60" w:line="240" w:lineRule="auto"/>
        <w:ind w:left="993" w:hanging="426"/>
        <w:jc w:val="both"/>
        <w:rPr>
          <w:rFonts w:ascii="Arial" w:eastAsia="Calibri" w:hAnsi="Arial" w:cs="Arial"/>
        </w:rPr>
      </w:pPr>
      <w:r w:rsidRPr="008D1D95">
        <w:rPr>
          <w:rFonts w:ascii="Arial" w:eastAsia="Calibri" w:hAnsi="Arial" w:cs="Arial"/>
          <w:b/>
        </w:rPr>
        <w:t>Az 1. számú fogorvosi körzet</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proofErr w:type="spellStart"/>
      <w:r w:rsidRPr="008D1D95">
        <w:rPr>
          <w:rFonts w:ascii="Arial" w:eastAsia="Calibri" w:hAnsi="Arial" w:cs="Arial"/>
        </w:rPr>
        <w:t>Benyák</w:t>
      </w:r>
      <w:proofErr w:type="spellEnd"/>
      <w:r w:rsidRPr="008D1D95">
        <w:rPr>
          <w:rFonts w:ascii="Arial" w:eastAsia="Calibri" w:hAnsi="Arial" w:cs="Arial"/>
        </w:rPr>
        <w:t xml:space="preserve"> Bernát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Dózsa György út</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Dr. Koch László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Eszperantó tér</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Fecskepart</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Fecskepart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Gerle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Gombócleső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proofErr w:type="spellStart"/>
      <w:r w:rsidRPr="008D1D95">
        <w:rPr>
          <w:rFonts w:ascii="Arial" w:eastAsia="Calibri" w:hAnsi="Arial" w:cs="Arial"/>
        </w:rPr>
        <w:t>Havranek</w:t>
      </w:r>
      <w:proofErr w:type="spellEnd"/>
      <w:r w:rsidRPr="008D1D95">
        <w:rPr>
          <w:rFonts w:ascii="Arial" w:eastAsia="Calibri" w:hAnsi="Arial" w:cs="Arial"/>
        </w:rPr>
        <w:t xml:space="preserve"> József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Honvéd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proofErr w:type="gramStart"/>
      <w:r w:rsidRPr="008D1D95">
        <w:rPr>
          <w:rFonts w:ascii="Arial" w:eastAsia="Calibri" w:hAnsi="Arial" w:cs="Arial"/>
        </w:rPr>
        <w:t>Horgász dűlő</w:t>
      </w:r>
      <w:proofErr w:type="gramEnd"/>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Irányi Dániel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Jezsuita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Malom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Mátyás király körút</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Mészáros Lázár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Móri út</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Mura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Pacsirta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Rét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Rigó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Sellő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Sörház tér</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Szent Sebestyén tér</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Szent Vendel köz</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Szent Vendel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Színház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Várkapu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Ybl Miklós lakótelep</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Ybl Miklós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Zámoly köz</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Zámoly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Zámolyi út</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Zichy liget</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proofErr w:type="spellStart"/>
      <w:r w:rsidRPr="008D1D95">
        <w:rPr>
          <w:rFonts w:ascii="Arial" w:eastAsia="Calibri" w:hAnsi="Arial" w:cs="Arial"/>
        </w:rPr>
        <w:t>Aranysas</w:t>
      </w:r>
      <w:proofErr w:type="spellEnd"/>
      <w:r w:rsidRPr="008D1D95">
        <w:rPr>
          <w:rFonts w:ascii="Arial" w:eastAsia="Calibri" w:hAnsi="Arial" w:cs="Arial"/>
        </w:rPr>
        <w:t xml:space="preserve"> utca</w:t>
      </w:r>
    </w:p>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proofErr w:type="spellStart"/>
      <w:r w:rsidRPr="008D1D95">
        <w:rPr>
          <w:rFonts w:ascii="Arial" w:eastAsia="Calibri" w:hAnsi="Arial" w:cs="Arial"/>
        </w:rPr>
        <w:t>Havranek</w:t>
      </w:r>
      <w:proofErr w:type="spellEnd"/>
      <w:r w:rsidRPr="008D1D95">
        <w:rPr>
          <w:rFonts w:ascii="Arial" w:eastAsia="Calibri" w:hAnsi="Arial" w:cs="Arial"/>
        </w:rPr>
        <w:t xml:space="preserve"> József köz</w:t>
      </w:r>
    </w:p>
    <w:p w:rsidR="008D1D95" w:rsidRPr="008D1D95" w:rsidRDefault="008D1D95" w:rsidP="008D1D95">
      <w:pPr>
        <w:numPr>
          <w:ilvl w:val="1"/>
          <w:numId w:val="4"/>
        </w:numPr>
        <w:tabs>
          <w:tab w:val="left" w:pos="1134"/>
        </w:tabs>
        <w:spacing w:before="240" w:after="60" w:line="240" w:lineRule="auto"/>
        <w:ind w:left="1134" w:hanging="567"/>
        <w:jc w:val="both"/>
        <w:rPr>
          <w:rFonts w:ascii="Arial" w:eastAsia="Calibri" w:hAnsi="Arial" w:cs="Arial"/>
          <w:b/>
          <w:bCs/>
        </w:rPr>
      </w:pPr>
      <w:bookmarkStart w:id="3" w:name="_Hlk53053889"/>
      <w:r w:rsidRPr="008D1D95">
        <w:rPr>
          <w:rFonts w:ascii="Arial" w:eastAsia="Calibri" w:hAnsi="Arial" w:cs="Arial"/>
          <w:b/>
          <w:bCs/>
        </w:rPr>
        <w:t>Az 1. számú fogorvosi körzet fogorvosa által ellátott nevelési-oktatási intézmény</w:t>
      </w:r>
    </w:p>
    <w:bookmarkEnd w:id="3"/>
    <w:p w:rsidR="008D1D95" w:rsidRPr="008D1D95" w:rsidRDefault="008D1D95" w:rsidP="008D1D95">
      <w:pPr>
        <w:widowControl w:val="0"/>
        <w:numPr>
          <w:ilvl w:val="2"/>
          <w:numId w:val="4"/>
        </w:numPr>
        <w:suppressAutoHyphens/>
        <w:spacing w:after="0" w:line="240" w:lineRule="auto"/>
        <w:ind w:left="1985" w:hanging="851"/>
        <w:jc w:val="both"/>
        <w:rPr>
          <w:rFonts w:ascii="Arial" w:eastAsia="Calibri" w:hAnsi="Arial" w:cs="Arial"/>
        </w:rPr>
      </w:pPr>
      <w:r w:rsidRPr="008D1D95">
        <w:rPr>
          <w:rFonts w:ascii="Arial" w:eastAsia="Calibri" w:hAnsi="Arial" w:cs="Arial"/>
        </w:rPr>
        <w:t xml:space="preserve">Kisalföldi </w:t>
      </w:r>
      <w:proofErr w:type="spellStart"/>
      <w:r w:rsidRPr="008D1D95">
        <w:rPr>
          <w:rFonts w:ascii="Arial" w:eastAsia="Calibri" w:hAnsi="Arial" w:cs="Arial"/>
        </w:rPr>
        <w:t>ASzC</w:t>
      </w:r>
      <w:proofErr w:type="spellEnd"/>
      <w:r w:rsidRPr="008D1D95">
        <w:rPr>
          <w:rFonts w:ascii="Arial" w:eastAsia="Calibri" w:hAnsi="Arial" w:cs="Arial"/>
        </w:rPr>
        <w:t xml:space="preserve"> Szent István Mezőgazdasági és Élelmiszeripari Technikum és Szakképző Iskola </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b/>
        </w:rPr>
      </w:pPr>
      <w:r w:rsidRPr="008D1D95">
        <w:rPr>
          <w:rFonts w:ascii="Arial" w:eastAsia="Calibri" w:hAnsi="Arial" w:cs="Arial"/>
          <w:b/>
        </w:rPr>
        <w:br w:type="page"/>
      </w:r>
      <w:r w:rsidRPr="008D1D95">
        <w:rPr>
          <w:rFonts w:ascii="Arial" w:eastAsia="Calibri" w:hAnsi="Arial" w:cs="Arial"/>
          <w:b/>
        </w:rPr>
        <w:lastRenderedPageBreak/>
        <w:t xml:space="preserve">A 2. számú fogorvosi körzet </w:t>
      </w:r>
      <w:bookmarkStart w:id="4" w:name="_Hlk53053680"/>
      <w:r w:rsidRPr="008D1D95">
        <w:rPr>
          <w:rFonts w:ascii="Arial" w:eastAsia="Calibri" w:hAnsi="Arial" w:cs="Arial"/>
          <w:b/>
        </w:rPr>
        <w:t>és a 2. számú fogorvosi körzet</w:t>
      </w:r>
      <w:r w:rsidRPr="008D1D95">
        <w:rPr>
          <w:rFonts w:ascii="Arial" w:eastAsia="Calibri" w:hAnsi="Arial" w:cs="Arial"/>
          <w:b/>
          <w:lang w:eastAsia="hi-IN"/>
        </w:rPr>
        <w:t xml:space="preserve"> fogorvosa által ellátott nevelési-oktatási intézmény</w:t>
      </w:r>
      <w:bookmarkEnd w:id="4"/>
    </w:p>
    <w:p w:rsidR="008D1D95" w:rsidRPr="008D1D95" w:rsidRDefault="008D1D95" w:rsidP="008D1D95">
      <w:pPr>
        <w:numPr>
          <w:ilvl w:val="1"/>
          <w:numId w:val="3"/>
        </w:numPr>
        <w:tabs>
          <w:tab w:val="left" w:pos="709"/>
        </w:tabs>
        <w:spacing w:before="240" w:after="60" w:line="240" w:lineRule="auto"/>
        <w:ind w:left="1134" w:hanging="567"/>
        <w:jc w:val="both"/>
        <w:rPr>
          <w:rFonts w:ascii="Arial" w:eastAsia="Calibri" w:hAnsi="Arial" w:cs="Arial"/>
        </w:rPr>
      </w:pPr>
      <w:r w:rsidRPr="008D1D95">
        <w:rPr>
          <w:rFonts w:ascii="Arial" w:eastAsia="Calibri" w:hAnsi="Arial" w:cs="Arial"/>
          <w:b/>
        </w:rPr>
        <w:t>A 2. számú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Hübner</w:t>
      </w:r>
      <w:proofErr w:type="spellEnd"/>
      <w:r w:rsidRPr="008D1D95">
        <w:rPr>
          <w:rFonts w:ascii="Arial" w:eastAsia="Calibri" w:hAnsi="Arial" w:cs="Arial"/>
        </w:rPr>
        <w:t xml:space="preserve"> András utca</w:t>
      </w:r>
    </w:p>
    <w:p w:rsidR="008D1D95" w:rsidRPr="008D1D95" w:rsidRDefault="008D1D95" w:rsidP="008D1D95">
      <w:pPr>
        <w:widowControl w:val="0"/>
        <w:numPr>
          <w:ilvl w:val="2"/>
          <w:numId w:val="3"/>
        </w:numPr>
        <w:suppressAutoHyphens/>
        <w:spacing w:after="0" w:line="240" w:lineRule="auto"/>
        <w:ind w:left="1985" w:hanging="863"/>
        <w:jc w:val="both"/>
        <w:rPr>
          <w:rFonts w:ascii="Arial" w:eastAsia="Calibri" w:hAnsi="Arial" w:cs="Arial"/>
        </w:rPr>
      </w:pPr>
      <w:r w:rsidRPr="008D1D95">
        <w:rPr>
          <w:rFonts w:ascii="Arial" w:eastAsia="Calibri" w:hAnsi="Arial" w:cs="Arial"/>
        </w:rPr>
        <w:t>Kelemen Béla köz</w:t>
      </w:r>
    </w:p>
    <w:p w:rsidR="008D1D95" w:rsidRPr="008D1D95" w:rsidRDefault="008D1D95" w:rsidP="008D1D95">
      <w:pPr>
        <w:widowControl w:val="0"/>
        <w:numPr>
          <w:ilvl w:val="2"/>
          <w:numId w:val="3"/>
        </w:numPr>
        <w:suppressAutoHyphens/>
        <w:spacing w:after="0" w:line="240" w:lineRule="auto"/>
        <w:ind w:left="1985" w:hanging="863"/>
        <w:jc w:val="both"/>
        <w:rPr>
          <w:rFonts w:ascii="Arial" w:eastAsia="Calibri" w:hAnsi="Arial" w:cs="Arial"/>
        </w:rPr>
      </w:pPr>
      <w:r w:rsidRPr="008D1D95">
        <w:rPr>
          <w:rFonts w:ascii="Arial" w:eastAsia="Calibri" w:hAnsi="Arial" w:cs="Arial"/>
        </w:rPr>
        <w:t>Kelemen Béla utca</w:t>
      </w:r>
    </w:p>
    <w:p w:rsidR="008D1D95" w:rsidRPr="008D1D95" w:rsidRDefault="008D1D95" w:rsidP="008D1D95">
      <w:pPr>
        <w:widowControl w:val="0"/>
        <w:numPr>
          <w:ilvl w:val="2"/>
          <w:numId w:val="3"/>
        </w:numPr>
        <w:suppressAutoHyphens/>
        <w:spacing w:after="0" w:line="240" w:lineRule="auto"/>
        <w:ind w:left="1985" w:hanging="863"/>
        <w:jc w:val="both"/>
        <w:rPr>
          <w:rFonts w:ascii="Arial" w:eastAsia="Calibri" w:hAnsi="Arial" w:cs="Arial"/>
        </w:rPr>
      </w:pPr>
      <w:r w:rsidRPr="008D1D95">
        <w:rPr>
          <w:rFonts w:ascii="Arial" w:eastAsia="Calibri" w:hAnsi="Arial" w:cs="Arial"/>
        </w:rPr>
        <w:t>Sziget utca</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2.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Hétpettyes Óvoda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Kodolányi János Gimnázium (9.-12. évfolyamok)</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rPr>
      </w:pPr>
      <w:r w:rsidRPr="008D1D95">
        <w:rPr>
          <w:rFonts w:ascii="Arial" w:eastAsia="Calibri" w:hAnsi="Arial" w:cs="Arial"/>
          <w:b/>
        </w:rPr>
        <w:t>A 3. számú fogorvosi körzet és a 3.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tabs>
          <w:tab w:val="left" w:pos="709"/>
        </w:tabs>
        <w:spacing w:before="240" w:after="60" w:line="240" w:lineRule="auto"/>
        <w:ind w:left="1134" w:hanging="567"/>
        <w:jc w:val="both"/>
        <w:rPr>
          <w:rFonts w:ascii="Arial" w:eastAsia="Calibri" w:hAnsi="Arial" w:cs="Arial"/>
        </w:rPr>
      </w:pPr>
      <w:r w:rsidRPr="008D1D95">
        <w:rPr>
          <w:rFonts w:ascii="Arial" w:eastAsia="Calibri" w:hAnsi="Arial" w:cs="Arial"/>
          <w:b/>
        </w:rPr>
        <w:t>A 3. számú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Fürdő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Fürdő 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Fürdősor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Gánts</w:t>
      </w:r>
      <w:proofErr w:type="spellEnd"/>
      <w:r w:rsidRPr="008D1D95">
        <w:rPr>
          <w:rFonts w:ascii="Arial" w:eastAsia="Calibri" w:hAnsi="Arial" w:cs="Arial"/>
        </w:rPr>
        <w:t xml:space="preserve"> Pál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Herman Ottó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Komlóskerti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Malomcsatornapart</w:t>
      </w:r>
      <w:proofErr w:type="spellEnd"/>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Mészöly Géza utca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Palotai út 61-ig páratlan és valamennyi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Sár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Schwäbisch</w:t>
      </w:r>
      <w:proofErr w:type="spellEnd"/>
      <w:r w:rsidRPr="008D1D95">
        <w:rPr>
          <w:rFonts w:ascii="Arial" w:eastAsia="Calibri" w:hAnsi="Arial" w:cs="Arial"/>
        </w:rPr>
        <w:t xml:space="preserve"> </w:t>
      </w:r>
      <w:proofErr w:type="spellStart"/>
      <w:r w:rsidRPr="008D1D95">
        <w:rPr>
          <w:rFonts w:ascii="Arial" w:eastAsia="Calibri" w:hAnsi="Arial" w:cs="Arial"/>
        </w:rPr>
        <w:t>Gmünd</w:t>
      </w:r>
      <w:proofErr w:type="spellEnd"/>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Szabadságharcos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Szedreskerti lakónegyed</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településszintű lakos</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3.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 xml:space="preserve">Aranykéz Gimnázium, Technikum és Szakképző Iskola </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Tóparti Gimnázium és Művészeti Szakgimnázium (9.-12. évfolyamok)</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rPr>
      </w:pPr>
      <w:r w:rsidRPr="008D1D95">
        <w:rPr>
          <w:rFonts w:ascii="Arial" w:eastAsia="Calibri" w:hAnsi="Arial" w:cs="Arial"/>
          <w:b/>
        </w:rPr>
        <w:t>A 4. számú fogorvosi körzet</w:t>
      </w:r>
      <w:r w:rsidRPr="008D1D95">
        <w:rPr>
          <w:rFonts w:ascii="Arial" w:eastAsia="Calibri" w:hAnsi="Arial" w:cs="Arial"/>
        </w:rPr>
        <w:t xml:space="preserve"> </w:t>
      </w:r>
      <w:r w:rsidRPr="008D1D95">
        <w:rPr>
          <w:rFonts w:ascii="Arial" w:eastAsia="Calibri" w:hAnsi="Arial" w:cs="Arial"/>
          <w:b/>
        </w:rPr>
        <w:t>és a 4.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rPr>
      </w:pPr>
      <w:r w:rsidRPr="008D1D95">
        <w:rPr>
          <w:rFonts w:ascii="Arial" w:eastAsia="Calibri" w:hAnsi="Arial" w:cs="Arial"/>
          <w:b/>
        </w:rPr>
        <w:t>A 4. számú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Budai út 37-45-ig páratlan és 40-46-ig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Csanádi Imre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Csonka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Esze Tamás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 xml:space="preserve">József Attila utca </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Ötvenhatosok tere</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Pilinszky János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Radnóti Miklós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Rákóczi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Salétrom utca</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lastRenderedPageBreak/>
        <w:t>A 4.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Székesfehérvári SZC Bugát Pál Technikum</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rPr>
      </w:pPr>
      <w:r w:rsidRPr="008D1D95">
        <w:rPr>
          <w:rFonts w:ascii="Arial" w:eastAsia="Calibri" w:hAnsi="Arial" w:cs="Arial"/>
          <w:b/>
        </w:rPr>
        <w:t>Az 5. számú fogorvosi körzet</w:t>
      </w:r>
      <w:r w:rsidRPr="008D1D95">
        <w:rPr>
          <w:rFonts w:ascii="Arial" w:eastAsia="Calibri" w:hAnsi="Arial" w:cs="Arial"/>
        </w:rPr>
        <w:t xml:space="preserve"> </w:t>
      </w:r>
      <w:r w:rsidRPr="008D1D95">
        <w:rPr>
          <w:rFonts w:ascii="Arial" w:eastAsia="Calibri" w:hAnsi="Arial" w:cs="Arial"/>
          <w:b/>
        </w:rPr>
        <w:t>és az 5.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120" w:after="60" w:line="240" w:lineRule="auto"/>
        <w:ind w:left="1134" w:hanging="567"/>
        <w:jc w:val="both"/>
        <w:rPr>
          <w:rFonts w:ascii="Arial" w:eastAsia="Calibri" w:hAnsi="Arial" w:cs="Arial"/>
        </w:rPr>
      </w:pPr>
      <w:r w:rsidRPr="008D1D95">
        <w:rPr>
          <w:rFonts w:ascii="Arial" w:eastAsia="Calibri" w:hAnsi="Arial" w:cs="Arial"/>
          <w:b/>
        </w:rPr>
        <w:t>Az 5. számú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Ady Endre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Ányos Pál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Arany János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Bartók Béla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Csitáry</w:t>
      </w:r>
      <w:proofErr w:type="spellEnd"/>
      <w:r w:rsidRPr="008D1D95">
        <w:rPr>
          <w:rFonts w:ascii="Arial" w:eastAsia="Calibri" w:hAnsi="Arial" w:cs="Arial"/>
        </w:rPr>
        <w:t xml:space="preserve"> G. Emil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III. Béla király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Királykút lakónegyed</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Mancz</w:t>
      </w:r>
      <w:proofErr w:type="spellEnd"/>
      <w:r w:rsidRPr="008D1D95">
        <w:rPr>
          <w:rFonts w:ascii="Arial" w:eastAsia="Calibri" w:hAnsi="Arial" w:cs="Arial"/>
        </w:rPr>
        <w:t xml:space="preserve"> János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Marosi Arnold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Mikes Kelemen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Mikszáth Kálmán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Negyvennyolcasok tere</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Országzászló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Ősz utca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 xml:space="preserve">Palotai út 63 </w:t>
      </w:r>
      <w:proofErr w:type="spellStart"/>
      <w:r w:rsidRPr="008D1D95">
        <w:rPr>
          <w:rFonts w:ascii="Arial" w:eastAsia="Calibri" w:hAnsi="Arial" w:cs="Arial"/>
        </w:rPr>
        <w:t>-tól</w:t>
      </w:r>
      <w:proofErr w:type="spellEnd"/>
      <w:r w:rsidRPr="008D1D95">
        <w:rPr>
          <w:rFonts w:ascii="Arial" w:eastAsia="Calibri" w:hAnsi="Arial" w:cs="Arial"/>
        </w:rPr>
        <w:t xml:space="preserve"> páratlan </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Rozgonyi Piroska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Rózsa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Semmelweis Ignác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Szekfű Gyula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Széna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Táncsics Mihály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Vasvári Pál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Virág Benedek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Széna utca</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Az 5.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Arany János EGYMI Ezredéves Óvodája, Általános Iskolája és Készségfejlesztő Iskolája (páros év szeptemberében induló páros évfolyamok és páratlan év szeptemberében induló páratlan évfolyamok az óvodai csoportok és általános iskolai évfolyamok kivételével)</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Székesfehérvári SZC Váci Mihály Technikum, Szakképző Iskola és Kollégium (páros év szeptemberében induló páros évfolyamok és páratlan év szeptemberében induló páratlan évfolyamok)</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rPr>
      </w:pPr>
      <w:r w:rsidRPr="008D1D95">
        <w:rPr>
          <w:rFonts w:ascii="Arial" w:eastAsia="Calibri" w:hAnsi="Arial" w:cs="Arial"/>
          <w:b/>
        </w:rPr>
        <w:t>A 6. számú fogorvosi körzet és a 6.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120" w:after="60" w:line="240" w:lineRule="auto"/>
        <w:ind w:left="1134" w:hanging="567"/>
        <w:jc w:val="both"/>
        <w:rPr>
          <w:rFonts w:ascii="Arial" w:eastAsia="Calibri" w:hAnsi="Arial" w:cs="Arial"/>
        </w:rPr>
      </w:pPr>
      <w:r w:rsidRPr="008D1D95">
        <w:rPr>
          <w:rFonts w:ascii="Arial" w:eastAsia="Calibri" w:hAnsi="Arial" w:cs="Arial"/>
          <w:b/>
        </w:rPr>
        <w:t>A 6. számú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Bagoly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Bébic</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Bodrogi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Cinege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Csóka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 xml:space="preserve">Csóri Régi utca </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Csóri (régi)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Dorna</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lastRenderedPageBreak/>
        <w:t>Dráva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Fal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Farkasvermi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Farkasvermi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Fórum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Gaja</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Garam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Gáz utca 1- 1/D páratlan</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gramStart"/>
      <w:r w:rsidRPr="008D1D95">
        <w:rPr>
          <w:rFonts w:ascii="Arial" w:eastAsia="Calibri" w:hAnsi="Arial" w:cs="Arial"/>
        </w:rPr>
        <w:t>Gém dűlő</w:t>
      </w:r>
      <w:proofErr w:type="gramEnd"/>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Gólya I. dűlő</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Gólya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Gyéres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Harkály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Hernád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Holló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Ikva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Ipoly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Iszkaszentgyörgyi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Kakukk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Kánya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Kapos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Karvaly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Kertész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Kertész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Kígyó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Kócsag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Kőrösi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gramStart"/>
      <w:r w:rsidRPr="008D1D95">
        <w:rPr>
          <w:rFonts w:ascii="Arial" w:eastAsia="Calibri" w:hAnsi="Arial" w:cs="Arial"/>
        </w:rPr>
        <w:t>Kút dűlő</w:t>
      </w:r>
      <w:proofErr w:type="gramEnd"/>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Lajta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Latorca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Marcal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Miava</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Mohai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Móricz Zsigmond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Nyúl dűlő</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Opole</w:t>
      </w:r>
      <w:proofErr w:type="spellEnd"/>
      <w:r w:rsidRPr="008D1D95">
        <w:rPr>
          <w:rFonts w:ascii="Arial" w:eastAsia="Calibri" w:hAnsi="Arial" w:cs="Arial"/>
        </w:rPr>
        <w:t xml:space="preserve">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Ősz utca páratlan</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Páva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Pityer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Rába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Régi Csóri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Sajó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Sas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Séd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Sió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Sólyom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Szamos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Száva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Tiborc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Túzok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Vág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Varjú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Várkör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Várkörút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Vércse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lastRenderedPageBreak/>
        <w:t>Veréb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Virág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Watthay</w:t>
      </w:r>
      <w:proofErr w:type="spellEnd"/>
      <w:r w:rsidRPr="008D1D95">
        <w:rPr>
          <w:rFonts w:ascii="Arial" w:eastAsia="Calibri" w:hAnsi="Arial" w:cs="Arial"/>
        </w:rPr>
        <w:t xml:space="preserve"> Ferenc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Zala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Zsil utca</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6.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Arany János EGYMI Ezredéves Óvodája, Általános Iskolája és Készségfejlesztő Iskolája (páros év szeptemberében induló páratlan évfolyamok és páratlan év szeptemberében induló páros évfolyamok az óvodai csoportok és általános iskolai évfolyamok kivételével)</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Székesfehérvári SZC Váci Mihály Technikum, Szakképző Iskola és Kollégium (páros év szeptemberében induló páratlan évfolyamok és páratlan év szeptemberében induló páros évfolyamok)</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b/>
        </w:rPr>
      </w:pPr>
      <w:r w:rsidRPr="008D1D95">
        <w:rPr>
          <w:rFonts w:ascii="Arial" w:eastAsia="Calibri" w:hAnsi="Arial" w:cs="Arial"/>
          <w:b/>
        </w:rPr>
        <w:t>A 7. számú fogorvosi körzet és a 7.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rPr>
      </w:pPr>
      <w:r w:rsidRPr="008D1D95">
        <w:rPr>
          <w:rFonts w:ascii="Arial" w:eastAsia="Calibri" w:hAnsi="Arial" w:cs="Arial"/>
          <w:b/>
        </w:rPr>
        <w:t xml:space="preserve">A 7. </w:t>
      </w:r>
      <w:r w:rsidRPr="008D1D95">
        <w:rPr>
          <w:rFonts w:ascii="Arial" w:eastAsia="Calibri" w:hAnsi="Arial" w:cs="Arial"/>
          <w:b/>
          <w:bCs/>
        </w:rPr>
        <w:t>számú</w:t>
      </w:r>
      <w:r w:rsidRPr="008D1D95">
        <w:rPr>
          <w:rFonts w:ascii="Arial" w:eastAsia="Calibri" w:hAnsi="Arial" w:cs="Arial"/>
          <w:b/>
        </w:rPr>
        <w:t xml:space="preserve">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Alkotás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Almássy telep</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Álmos vezér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Berényi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Botond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Bulcsu</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Fáy András lakótelep</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Géza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Huba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 xml:space="preserve">Huba utca 9/D-ig páratlan és 16-ig páros </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Kisteleki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Koppány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Lehel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Nefelejcs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Olaj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Vértanú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Zsolt utca</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7.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 xml:space="preserve">Comenius </w:t>
      </w:r>
      <w:proofErr w:type="spellStart"/>
      <w:r w:rsidRPr="008D1D95">
        <w:rPr>
          <w:rFonts w:ascii="Arial" w:eastAsia="Calibri" w:hAnsi="Arial" w:cs="Arial"/>
        </w:rPr>
        <w:t>Angol-Magyar</w:t>
      </w:r>
      <w:proofErr w:type="spellEnd"/>
      <w:r w:rsidRPr="008D1D95">
        <w:rPr>
          <w:rFonts w:ascii="Arial" w:eastAsia="Calibri" w:hAnsi="Arial" w:cs="Arial"/>
        </w:rPr>
        <w:t xml:space="preserve"> Két Tanítási Nyelvű Gimnázium, Általános Iskola, Óvoda és Technikum (9.-12. évfolyamok)</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b/>
        </w:rPr>
      </w:pPr>
      <w:r w:rsidRPr="008D1D95">
        <w:rPr>
          <w:rFonts w:ascii="Arial" w:eastAsia="Calibri" w:hAnsi="Arial" w:cs="Arial"/>
          <w:b/>
        </w:rPr>
        <w:t>A 8. számú fogorvosi körzet és a 8.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rPr>
      </w:pPr>
      <w:r w:rsidRPr="008D1D95">
        <w:rPr>
          <w:rFonts w:ascii="Arial" w:eastAsia="Calibri" w:hAnsi="Arial" w:cs="Arial"/>
          <w:b/>
        </w:rPr>
        <w:t>A 8. számú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Adonyi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Apatini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Bácskai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Bánáti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Becskereki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Belgrádi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Budai út 97-től páratlan és 102-től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lastRenderedPageBreak/>
        <w:t>Csáktornyai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Dolovai</w:t>
      </w:r>
      <w:proofErr w:type="spellEnd"/>
      <w:r w:rsidRPr="008D1D95">
        <w:rPr>
          <w:rFonts w:ascii="Arial" w:eastAsia="Calibri" w:hAnsi="Arial" w:cs="Arial"/>
        </w:rPr>
        <w:t xml:space="preserve"> 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Eszéki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Kikindai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 - Aranybulla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 - Fehérvári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 - II. András király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 - Könyves Kálmán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 – Malomhegyi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 - Mátyás király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 - Nagy Lajos király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 - Vörösmarty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 Alsómajor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 Erdősor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Kisfaludi kastély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 puszta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 xml:space="preserve">Kisfalud </w:t>
      </w:r>
      <w:proofErr w:type="spellStart"/>
      <w:r w:rsidRPr="008D1D95">
        <w:rPr>
          <w:rFonts w:ascii="Arial" w:eastAsia="Calibri" w:hAnsi="Arial" w:cs="Arial"/>
        </w:rPr>
        <w:t>Ujtelep</w:t>
      </w:r>
      <w:proofErr w:type="spellEnd"/>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 útőrház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 vasútállomás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Kórogyi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Köfém lakótelep</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Melencei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Nagyszombati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Óbecsei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Pákozd vasútállomás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Pákozdi őrház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Palánkai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Pancsovai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Podolini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Szabadkai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Szabadkai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Titeli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Topolyai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Ujlaki</w:t>
      </w:r>
      <w:proofErr w:type="spellEnd"/>
      <w:r w:rsidRPr="008D1D95">
        <w:rPr>
          <w:rFonts w:ascii="Arial" w:eastAsia="Calibri" w:hAnsi="Arial" w:cs="Arial"/>
        </w:rPr>
        <w:t xml:space="preserve"> utca </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Verseci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Zára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Zimonyi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Zombori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Bokor utca</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8.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Székesfehérvári SZC Árpád Technikum, Szakképző Iskola és Kollégium (páros év szeptemberében induló páros évfolyamok és páratlan év szeptemberében induló páratlan évfolyamok)</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b/>
        </w:rPr>
      </w:pPr>
      <w:r w:rsidRPr="008D1D95">
        <w:rPr>
          <w:rFonts w:ascii="Arial" w:eastAsia="Calibri" w:hAnsi="Arial" w:cs="Arial"/>
          <w:b/>
        </w:rPr>
        <w:t>A 9. számú fogorvosi körzet és a 9.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rPr>
      </w:pPr>
      <w:r w:rsidRPr="008D1D95">
        <w:rPr>
          <w:rFonts w:ascii="Arial" w:eastAsia="Calibri" w:hAnsi="Arial" w:cs="Arial"/>
          <w:b/>
        </w:rPr>
        <w:t xml:space="preserve">A 9. </w:t>
      </w:r>
      <w:r w:rsidRPr="008D1D95">
        <w:rPr>
          <w:rFonts w:ascii="Arial" w:eastAsia="Calibri" w:hAnsi="Arial" w:cs="Arial"/>
          <w:b/>
          <w:bCs/>
        </w:rPr>
        <w:t>számú</w:t>
      </w:r>
      <w:r w:rsidRPr="008D1D95">
        <w:rPr>
          <w:rFonts w:ascii="Arial" w:eastAsia="Calibri" w:hAnsi="Arial" w:cs="Arial"/>
          <w:b/>
        </w:rPr>
        <w:t xml:space="preserve">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Alba ipari zóna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Babér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Babér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Béke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Bem József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lastRenderedPageBreak/>
        <w:t xml:space="preserve">Berkenye utca </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Boróka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Búza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Déli ipari zóna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Dobó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Erkel Ferenc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Erzsébet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Ezres puszta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Fagyal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Fütőház</w:t>
      </w:r>
      <w:proofErr w:type="spellEnd"/>
      <w:r w:rsidRPr="008D1D95">
        <w:rPr>
          <w:rFonts w:ascii="Arial" w:eastAsia="Calibri" w:hAnsi="Arial" w:cs="Arial"/>
        </w:rPr>
        <w:t xml:space="preserve"> utca </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Gyár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Had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Hadiárva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Horvát István lakótelep</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Hunyadi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Huszár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Ifjúság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Jedlik Ányos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Kálmos</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Kálvin János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Kamilla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Kandó Kálmán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Kaptár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Kaszap</w:t>
      </w:r>
      <w:proofErr w:type="spellEnd"/>
      <w:r w:rsidRPr="008D1D95">
        <w:rPr>
          <w:rFonts w:ascii="Arial" w:eastAsia="Calibri" w:hAnsi="Arial" w:cs="Arial"/>
        </w:rPr>
        <w:t xml:space="preserve"> István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Kinizsi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Kosbor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Kölcsey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Köles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Kukorica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Lánczos</w:t>
      </w:r>
      <w:proofErr w:type="spellEnd"/>
      <w:r w:rsidRPr="008D1D95">
        <w:rPr>
          <w:rFonts w:ascii="Arial" w:eastAsia="Calibri" w:hAnsi="Arial" w:cs="Arial"/>
        </w:rPr>
        <w:t xml:space="preserve"> Kornél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Levendula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Lövölde utca 19-ig páratlan és valamennyi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Madách Imre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Madách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Mályva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Mártírok útja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Menta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Neumann János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Puskás Tivadar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Raktár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Repkény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 xml:space="preserve">Rozmaring utca </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Rozs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Sereg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Seregélyesi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Szent Erzsébet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Szilágyi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Takarodó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gramStart"/>
      <w:r w:rsidRPr="008D1D95">
        <w:rPr>
          <w:rFonts w:ascii="Arial" w:eastAsia="Calibri" w:hAnsi="Arial" w:cs="Arial"/>
        </w:rPr>
        <w:t>Taliga dűlő</w:t>
      </w:r>
      <w:proofErr w:type="gramEnd"/>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Toldi Miklós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Tüzér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Újvidéki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Vámbéry Ármin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Zrínyi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Zsálya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lastRenderedPageBreak/>
        <w:t>Zsurló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Madách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Mártírok köz</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9.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Székesfehérvári SZC Árpád Technikum, Szakképző Iskola és Kollégium (páros év szeptemberében induló páratlan évfolyamok és páratlan év szeptemberében induló páros évfolyamok)</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b/>
        </w:rPr>
      </w:pPr>
      <w:r w:rsidRPr="008D1D95">
        <w:rPr>
          <w:rFonts w:ascii="Arial" w:eastAsia="Calibri" w:hAnsi="Arial" w:cs="Arial"/>
          <w:b/>
        </w:rPr>
        <w:br w:type="page"/>
      </w:r>
      <w:r w:rsidRPr="008D1D95">
        <w:rPr>
          <w:rFonts w:ascii="Arial" w:eastAsia="Calibri" w:hAnsi="Arial" w:cs="Arial"/>
          <w:b/>
        </w:rPr>
        <w:lastRenderedPageBreak/>
        <w:t>A 10. számú fogorvosi körzet és a 10.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rPr>
      </w:pPr>
      <w:r w:rsidRPr="008D1D95">
        <w:rPr>
          <w:rFonts w:ascii="Arial" w:eastAsia="Calibri" w:hAnsi="Arial" w:cs="Arial"/>
          <w:b/>
        </w:rPr>
        <w:t>A 10. számú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Árvai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Bajmóci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Béla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Bényi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Beregszászi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Bicskei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Bory</w:t>
      </w:r>
      <w:proofErr w:type="spellEnd"/>
      <w:r w:rsidRPr="008D1D95">
        <w:rPr>
          <w:rFonts w:ascii="Arial" w:eastAsia="Calibri" w:hAnsi="Arial" w:cs="Arial"/>
        </w:rPr>
        <w:t xml:space="preserve">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Csala-István major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Csala-Klapka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Csala-Török</w:t>
      </w:r>
      <w:proofErr w:type="spellEnd"/>
      <w:r w:rsidRPr="008D1D95">
        <w:rPr>
          <w:rFonts w:ascii="Arial" w:eastAsia="Calibri" w:hAnsi="Arial" w:cs="Arial"/>
        </w:rPr>
        <w:t xml:space="preserve"> Ignác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Csala-Új</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 xml:space="preserve">Csala-Vécsey Károly utca </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Csalai Fő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Csalai kastély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Csalai vasútállomás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Csalapuszta</w:t>
      </w:r>
      <w:proofErr w:type="spellEnd"/>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Csetneki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Debrődi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Dévényi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Diószegi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Dobsinai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Eperjesi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Feledi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Galgóci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Gölnici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Holicsi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Iglói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Kápolna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Kassai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Kassai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Komáromi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Komjáti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Korponai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Kosztolányi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Körmőci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Kriványi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Liptói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Lőcsei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Malackai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Máriavölgy</w:t>
      </w:r>
      <w:proofErr w:type="spellEnd"/>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Máriavölgy</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Marosdi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Murányi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Párkányi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Pöstyéni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Radványi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Rahói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Rekop</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Rimaszombati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Rózsahegyi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lastRenderedPageBreak/>
        <w:t>Rozsnyói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Ruttkai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Sasvári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Selmeci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Simonyi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Somorjai</w:t>
      </w:r>
      <w:proofErr w:type="spellEnd"/>
      <w:r w:rsidRPr="008D1D95">
        <w:rPr>
          <w:rFonts w:ascii="Arial" w:eastAsia="Calibri" w:hAnsi="Arial" w:cs="Arial"/>
        </w:rPr>
        <w:t xml:space="preserve">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Somorjai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Surányi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Szakolcai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Szalánki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Szenicei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Szeredi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Tapolcsányi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Tarnócai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Técsői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Trencséni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 xml:space="preserve">Turóci utca </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Vágújhelyi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Verbói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Verebélyi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Verebélyi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Zólyomi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Zsarnócai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Zsolnai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Zsolnai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Tarnóczai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Nagymihályi</w:t>
      </w:r>
      <w:proofErr w:type="spellEnd"/>
      <w:r w:rsidRPr="008D1D95">
        <w:rPr>
          <w:rFonts w:ascii="Arial" w:eastAsia="Calibri" w:hAnsi="Arial" w:cs="Arial"/>
        </w:rPr>
        <w:t xml:space="preserve">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Rózsahegyi köz</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10.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strike/>
        </w:rPr>
      </w:pPr>
      <w:r w:rsidRPr="008D1D95">
        <w:rPr>
          <w:rFonts w:ascii="Arial" w:eastAsia="Calibri" w:hAnsi="Arial" w:cs="Arial"/>
        </w:rPr>
        <w:t xml:space="preserve">Székesfehérvári SZC Hunyadi Mátyás Technikum </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b/>
        </w:rPr>
      </w:pPr>
      <w:r w:rsidRPr="008D1D95">
        <w:rPr>
          <w:rFonts w:ascii="Arial" w:eastAsia="Calibri" w:hAnsi="Arial" w:cs="Arial"/>
          <w:b/>
        </w:rPr>
        <w:t>A 11. számú fogorvosi körzet és a 11.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rPr>
      </w:pPr>
      <w:r w:rsidRPr="008D1D95">
        <w:rPr>
          <w:rFonts w:ascii="Arial" w:eastAsia="Calibri" w:hAnsi="Arial" w:cs="Arial"/>
          <w:b/>
        </w:rPr>
        <w:t xml:space="preserve">A 11. </w:t>
      </w:r>
      <w:r w:rsidRPr="008D1D95">
        <w:rPr>
          <w:rFonts w:ascii="Arial" w:eastAsia="Calibri" w:hAnsi="Arial" w:cs="Arial"/>
          <w:b/>
          <w:bCs/>
        </w:rPr>
        <w:t>számú</w:t>
      </w:r>
      <w:r w:rsidRPr="008D1D95">
        <w:rPr>
          <w:rFonts w:ascii="Arial" w:eastAsia="Calibri" w:hAnsi="Arial" w:cs="Arial"/>
          <w:b/>
        </w:rPr>
        <w:t xml:space="preserve">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Aranybulla sétány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Aranyosmaróti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Bányai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Bereznai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Betléri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Bősi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Donát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Dunaszerdahelyi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Érsekújvári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Farkasdi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Füleki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Gáz utca 3-tól páratlan és valamennyi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Gyetvai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Homonnai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Huszti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Jászói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Keszegfalvi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 - Csalai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lastRenderedPageBreak/>
        <w:t>Kőrakás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Krasznai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Krasznai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Lomnici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Lublói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Millenniumi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Oszlányi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Poprádi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Prónai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Püspök kertváros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Sarló utca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Sárosi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Stomfai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Szepesi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Szöllősi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Toporci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Udvardi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Ungvári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Uzsoki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Vágsellyei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Vereckei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Zobori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Zobori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Zsíros tanya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Hegyalja utca</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11.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strike/>
        </w:rPr>
      </w:pPr>
      <w:r w:rsidRPr="008D1D95">
        <w:rPr>
          <w:rFonts w:ascii="Arial" w:eastAsia="Calibri" w:hAnsi="Arial" w:cs="Arial"/>
        </w:rPr>
        <w:t xml:space="preserve">Székesfehérvári SZC I. István Technikum </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b/>
        </w:rPr>
      </w:pPr>
      <w:r w:rsidRPr="008D1D95">
        <w:rPr>
          <w:rFonts w:ascii="Arial" w:eastAsia="Calibri" w:hAnsi="Arial" w:cs="Arial"/>
          <w:b/>
        </w:rPr>
        <w:t>A 12. számú fogorvosi körzet és a 12.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rPr>
      </w:pPr>
      <w:r w:rsidRPr="008D1D95">
        <w:rPr>
          <w:rFonts w:ascii="Arial" w:eastAsia="Calibri" w:hAnsi="Arial" w:cs="Arial"/>
          <w:b/>
        </w:rPr>
        <w:t>A 12. számú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Budai út 7-35-ig páratlan és 6-38-ig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Gyümölcs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Horvát István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Hosszúsétatér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Hosszúsétatér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Iskola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Károly János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Munkácsy Mihály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Széchenyi utca 34-48-ig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Tóvárosi lakónegyed</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12.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Ciszterci Szent István Gimnázium (9.-12. évfolyamok)</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rPr>
      </w:pPr>
      <w:r w:rsidRPr="008D1D95">
        <w:rPr>
          <w:rFonts w:ascii="Arial" w:eastAsia="Calibri" w:hAnsi="Arial" w:cs="Arial"/>
          <w:b/>
        </w:rPr>
        <w:t>A 13. számú fogorvosi körzet és a 13. számú fogorvosi körzet</w:t>
      </w:r>
      <w:r w:rsidRPr="008D1D95">
        <w:rPr>
          <w:rFonts w:ascii="Arial" w:eastAsia="Calibri" w:hAnsi="Arial" w:cs="Arial"/>
          <w:b/>
          <w:lang w:eastAsia="hi-IN"/>
        </w:rPr>
        <w:t xml:space="preserve"> fogorvosa által ellátott nevelési-oktatási intézmény</w:t>
      </w:r>
      <w:r w:rsidRPr="008D1D95">
        <w:rPr>
          <w:rFonts w:ascii="Arial" w:eastAsia="Calibri" w:hAnsi="Arial" w:cs="Arial"/>
        </w:rPr>
        <w:t xml:space="preserve"> </w:t>
      </w:r>
    </w:p>
    <w:p w:rsidR="008D1D95" w:rsidRPr="008D1D95" w:rsidRDefault="008D1D95" w:rsidP="008D1D95">
      <w:pPr>
        <w:numPr>
          <w:ilvl w:val="1"/>
          <w:numId w:val="3"/>
        </w:numPr>
        <w:spacing w:before="120" w:after="60" w:line="240" w:lineRule="auto"/>
        <w:ind w:left="1134" w:hanging="567"/>
        <w:jc w:val="both"/>
        <w:rPr>
          <w:rFonts w:ascii="Arial" w:eastAsia="Calibri" w:hAnsi="Arial" w:cs="Arial"/>
        </w:rPr>
      </w:pPr>
      <w:r w:rsidRPr="008D1D95">
        <w:rPr>
          <w:rFonts w:ascii="Arial" w:eastAsia="Calibri" w:hAnsi="Arial" w:cs="Arial"/>
          <w:b/>
        </w:rPr>
        <w:t>A 13. számú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Ács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Agyag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lastRenderedPageBreak/>
        <w:t>Alkony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Antal dűlő</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Aszalvölgyi</w:t>
      </w:r>
      <w:proofErr w:type="spellEnd"/>
      <w:r w:rsidRPr="008D1D95">
        <w:rPr>
          <w:rFonts w:ascii="Arial" w:eastAsia="Calibri" w:hAnsi="Arial" w:cs="Arial"/>
        </w:rPr>
        <w:t xml:space="preserve">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Asztalos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Attila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Bádogos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Csapó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Cserkész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Csucskai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Csutora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Damjanich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Építőmunkás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Forgó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Gábor Áron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Gödör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Hajnal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Illyés Gyula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Kecskeméti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Kertalja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Kertalja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Kiskút útja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Kissós</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Kőműves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Marhacsapás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Mátra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Mester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Munkás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Nemes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Orgona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Sütő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Szent Flórián körút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Szövetség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Tátra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Téglás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Tolnai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Tompa Mihály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Vadász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Vajdasor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Wass Albert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Vajda 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Marhacsapás utca</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13.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Székesfehérvári Teleki Blanka Gimnázium és Általános Iskola (9.-12. évfolyamok)</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b/>
        </w:rPr>
      </w:pPr>
      <w:r w:rsidRPr="008D1D95">
        <w:rPr>
          <w:rFonts w:ascii="Arial" w:eastAsia="Calibri" w:hAnsi="Arial" w:cs="Arial"/>
          <w:b/>
        </w:rPr>
        <w:t>A 14. számú fogorvosi körzet és a 14.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rPr>
      </w:pPr>
      <w:r w:rsidRPr="008D1D95">
        <w:rPr>
          <w:rFonts w:ascii="Arial" w:eastAsia="Calibri" w:hAnsi="Arial" w:cs="Arial"/>
          <w:b/>
        </w:rPr>
        <w:t xml:space="preserve">A 14. </w:t>
      </w:r>
      <w:r w:rsidRPr="008D1D95">
        <w:rPr>
          <w:rFonts w:ascii="Arial" w:eastAsia="Calibri" w:hAnsi="Arial" w:cs="Arial"/>
          <w:b/>
          <w:bCs/>
        </w:rPr>
        <w:t>számú</w:t>
      </w:r>
      <w:r w:rsidRPr="008D1D95">
        <w:rPr>
          <w:rFonts w:ascii="Arial" w:eastAsia="Calibri" w:hAnsi="Arial" w:cs="Arial"/>
          <w:b/>
        </w:rPr>
        <w:t xml:space="preserve">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Budai út 48-100-ig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Horog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Rác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Sarló utca páratlan</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lastRenderedPageBreak/>
        <w:t>A 14.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Székesfehérvári Vasvári Pál Gimnázium (9.-12. évfolyamok)</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rPr>
      </w:pPr>
      <w:r w:rsidRPr="008D1D95">
        <w:rPr>
          <w:rFonts w:ascii="Arial" w:eastAsia="Calibri" w:hAnsi="Arial" w:cs="Arial"/>
          <w:b/>
        </w:rPr>
        <w:t>A 15. számú fogorvosi körzet és a 15.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rPr>
      </w:pPr>
      <w:r w:rsidRPr="008D1D95">
        <w:rPr>
          <w:rFonts w:ascii="Arial" w:eastAsia="Calibri" w:hAnsi="Arial" w:cs="Arial"/>
          <w:b/>
        </w:rPr>
        <w:t>A 15. számú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Alvinci</w:t>
      </w:r>
      <w:proofErr w:type="spellEnd"/>
      <w:r w:rsidRPr="008D1D95">
        <w:rPr>
          <w:rFonts w:ascii="Arial" w:eastAsia="Calibri" w:hAnsi="Arial" w:cs="Arial"/>
        </w:rPr>
        <w:t xml:space="preserve">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Alvinci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Aradi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 xml:space="preserve">Balatoni út </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Balázsfalvi</w:t>
      </w:r>
      <w:proofErr w:type="spellEnd"/>
      <w:r w:rsidRPr="008D1D95">
        <w:rPr>
          <w:rFonts w:ascii="Arial" w:eastAsia="Calibri" w:hAnsi="Arial" w:cs="Arial"/>
        </w:rPr>
        <w:t xml:space="preserve">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Baróti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Békás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Besztercei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Borszéki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Borszéki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Brassói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Brassói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Csatószegi</w:t>
      </w:r>
      <w:proofErr w:type="spellEnd"/>
      <w:r w:rsidRPr="008D1D95">
        <w:rPr>
          <w:rFonts w:ascii="Arial" w:eastAsia="Calibri" w:hAnsi="Arial" w:cs="Arial"/>
        </w:rPr>
        <w:t xml:space="preserve">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Dévai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Ditrói</w:t>
      </w:r>
      <w:proofErr w:type="spellEnd"/>
      <w:r w:rsidRPr="008D1D95">
        <w:rPr>
          <w:rFonts w:ascii="Arial" w:eastAsia="Calibri" w:hAnsi="Arial" w:cs="Arial"/>
        </w:rPr>
        <w:t xml:space="preserve">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 xml:space="preserve">Dr. </w:t>
      </w:r>
      <w:proofErr w:type="spellStart"/>
      <w:r w:rsidRPr="008D1D95">
        <w:rPr>
          <w:rFonts w:ascii="Arial" w:eastAsia="Calibri" w:hAnsi="Arial" w:cs="Arial"/>
        </w:rPr>
        <w:t>Serényi</w:t>
      </w:r>
      <w:proofErr w:type="spellEnd"/>
      <w:r w:rsidRPr="008D1D95">
        <w:rPr>
          <w:rFonts w:ascii="Arial" w:eastAsia="Calibri" w:hAnsi="Arial" w:cs="Arial"/>
        </w:rPr>
        <w:t xml:space="preserve"> Antal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Enyedi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Farkaslaka</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Fogarasi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Gyergyói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Gyimesi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Gyulafehérvári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Háromszéki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Kerci</w:t>
      </w:r>
      <w:proofErr w:type="spellEnd"/>
      <w:r w:rsidRPr="008D1D95">
        <w:rPr>
          <w:rFonts w:ascii="Arial" w:eastAsia="Calibri" w:hAnsi="Arial" w:cs="Arial"/>
        </w:rPr>
        <w:t xml:space="preserve">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Kertészház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Királyerdői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Királyhágó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Kodolányi János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Kovásznai</w:t>
      </w:r>
      <w:proofErr w:type="spellEnd"/>
      <w:r w:rsidRPr="008D1D95">
        <w:rPr>
          <w:rFonts w:ascii="Arial" w:eastAsia="Calibri" w:hAnsi="Arial" w:cs="Arial"/>
        </w:rPr>
        <w:t xml:space="preserve">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Küküllővári</w:t>
      </w:r>
      <w:proofErr w:type="spellEnd"/>
      <w:r w:rsidRPr="008D1D95">
        <w:rPr>
          <w:rFonts w:ascii="Arial" w:eastAsia="Calibri" w:hAnsi="Arial" w:cs="Arial"/>
        </w:rPr>
        <w:t xml:space="preserve">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Lázárfalvi</w:t>
      </w:r>
      <w:proofErr w:type="spellEnd"/>
      <w:r w:rsidRPr="008D1D95">
        <w:rPr>
          <w:rFonts w:ascii="Arial" w:eastAsia="Calibri" w:hAnsi="Arial" w:cs="Arial"/>
        </w:rPr>
        <w:t xml:space="preserve">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Lécfalvi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Lugosi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Madéfalvi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Medgyesi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Meggyesi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Mezei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Mikefalvi</w:t>
      </w:r>
      <w:proofErr w:type="spellEnd"/>
      <w:r w:rsidRPr="008D1D95">
        <w:rPr>
          <w:rFonts w:ascii="Arial" w:eastAsia="Calibri" w:hAnsi="Arial" w:cs="Arial"/>
        </w:rPr>
        <w:t xml:space="preserve">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Nagybányai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Nagyszebeni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Nagyváradi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Ojtozi</w:t>
      </w:r>
      <w:proofErr w:type="spellEnd"/>
      <w:r w:rsidRPr="008D1D95">
        <w:rPr>
          <w:rFonts w:ascii="Arial" w:eastAsia="Calibri" w:hAnsi="Arial" w:cs="Arial"/>
        </w:rPr>
        <w:t xml:space="preserve">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Oravicai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Orsovai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Rádió utca 20/B-ig folyamatos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Szalontai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lastRenderedPageBreak/>
        <w:t>Szárhegyi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Szászrégeni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Szatmári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Székely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Szilvamag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Szörényi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Temesi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Temesvári (vége)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Temesvári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Temesvári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Tischler</w:t>
      </w:r>
      <w:proofErr w:type="spellEnd"/>
      <w:r w:rsidRPr="008D1D95">
        <w:rPr>
          <w:rFonts w:ascii="Arial" w:eastAsia="Calibri" w:hAnsi="Arial" w:cs="Arial"/>
        </w:rPr>
        <w:t xml:space="preserve"> tanya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Tordai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Torockó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Törcsvári</w:t>
      </w:r>
      <w:proofErr w:type="spellEnd"/>
      <w:r w:rsidRPr="008D1D95">
        <w:rPr>
          <w:rFonts w:ascii="Arial" w:eastAsia="Calibri" w:hAnsi="Arial" w:cs="Arial"/>
        </w:rPr>
        <w:t xml:space="preserve">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Úrhidai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Veszprém vasúti őrház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Vízaknai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Zágoni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Zilahi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Hargitai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Szalontai köz</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15.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Székesfehérvári Kodály Zoltán Általános Iskola, Gimnázium és Alapfokú Művészeti Iskola (9-12. évfolyamok)</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Székesfehérvári Hermann László Zeneművészeti Szakgimnázium és Alapfokú Művészeti Iskola (9-12. évfolyamok)</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b/>
        </w:rPr>
      </w:pPr>
      <w:r w:rsidRPr="008D1D95">
        <w:rPr>
          <w:rFonts w:ascii="Arial" w:eastAsia="Calibri" w:hAnsi="Arial" w:cs="Arial"/>
          <w:b/>
        </w:rPr>
        <w:t>A 16. számú fogorvosi körzet és a 16.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16. számú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Bakony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Bátky</w:t>
      </w:r>
      <w:proofErr w:type="spellEnd"/>
      <w:r w:rsidRPr="008D1D95">
        <w:rPr>
          <w:rFonts w:ascii="Arial" w:eastAsia="Calibri" w:hAnsi="Arial" w:cs="Arial"/>
        </w:rPr>
        <w:t xml:space="preserve"> Zsigmond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Bőrgyár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Bregyó</w:t>
      </w:r>
      <w:proofErr w:type="spellEnd"/>
      <w:r w:rsidRPr="008D1D95">
        <w:rPr>
          <w:rFonts w:ascii="Arial" w:eastAsia="Calibri" w:hAnsi="Arial" w:cs="Arial"/>
        </w:rPr>
        <w:t xml:space="preserve">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Cserepes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Csóri Új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Csóri (új)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Fátra</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Gellért új 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György Oszkár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Halász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Kereszttöltés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Komáromi vasúti őrház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Liget 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Ligetsor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Mészöly Géza utca páratlan</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Part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Selyem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Szeder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Szeder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Szedres dűlő</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Szent Gellért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lastRenderedPageBreak/>
        <w:t>Szent Gellért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Szömörce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Szúnyog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Tobak</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Toronysor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Vargacsatornapart</w:t>
      </w:r>
      <w:proofErr w:type="spellEnd"/>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gramStart"/>
      <w:r w:rsidRPr="008D1D95">
        <w:rPr>
          <w:rFonts w:ascii="Arial" w:eastAsia="Calibri" w:hAnsi="Arial" w:cs="Arial"/>
        </w:rPr>
        <w:t>Mókus dűlő</w:t>
      </w:r>
      <w:proofErr w:type="gramEnd"/>
    </w:p>
    <w:p w:rsidR="008D1D95" w:rsidRPr="008D1D95" w:rsidRDefault="008D1D95" w:rsidP="008D1D95">
      <w:pPr>
        <w:widowControl w:val="0"/>
        <w:suppressAutoHyphens/>
        <w:spacing w:before="240" w:after="120" w:line="240" w:lineRule="auto"/>
        <w:ind w:left="1134" w:hanging="567"/>
        <w:jc w:val="both"/>
        <w:rPr>
          <w:rFonts w:ascii="Arial" w:eastAsia="Calibri" w:hAnsi="Arial" w:cs="Arial"/>
        </w:rPr>
      </w:pPr>
      <w:r w:rsidRPr="008D1D95">
        <w:rPr>
          <w:rFonts w:ascii="Arial" w:eastAsia="Calibri" w:hAnsi="Arial" w:cs="Arial"/>
          <w:b/>
          <w:bCs/>
        </w:rPr>
        <w:t>16.2.</w:t>
      </w:r>
      <w:r w:rsidRPr="008D1D95">
        <w:rPr>
          <w:rFonts w:ascii="Arial" w:eastAsia="Calibri" w:hAnsi="Arial" w:cs="Arial"/>
          <w:b/>
          <w:bCs/>
        </w:rPr>
        <w:tab/>
        <w:t>A 16. számú fogorvosi körzet fogorvosa által ellátott nevelési-oktatási intézmény</w:t>
      </w:r>
    </w:p>
    <w:p w:rsidR="008D1D95" w:rsidRPr="008D1D95" w:rsidRDefault="008D1D95" w:rsidP="008D1D95">
      <w:pPr>
        <w:widowControl w:val="0"/>
        <w:suppressAutoHyphens/>
        <w:spacing w:after="0" w:line="240" w:lineRule="auto"/>
        <w:ind w:left="1134"/>
        <w:jc w:val="both"/>
        <w:rPr>
          <w:rFonts w:ascii="Arial" w:eastAsia="Calibri" w:hAnsi="Arial" w:cs="Arial"/>
        </w:rPr>
      </w:pPr>
      <w:r w:rsidRPr="008D1D95">
        <w:rPr>
          <w:rFonts w:ascii="Arial" w:eastAsia="Calibri" w:hAnsi="Arial" w:cs="Arial"/>
          <w:b/>
          <w:bCs/>
        </w:rPr>
        <w:t>16.2.1.</w:t>
      </w:r>
      <w:r w:rsidRPr="008D1D95">
        <w:rPr>
          <w:rFonts w:ascii="Arial" w:eastAsia="Calibri" w:hAnsi="Arial" w:cs="Arial"/>
        </w:rPr>
        <w:t xml:space="preserve"> Székesfehérvári SZC Deák Ferenc Technikum és Szakképző Iskola</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b/>
          <w:kern w:val="22"/>
        </w:rPr>
      </w:pPr>
      <w:r w:rsidRPr="008D1D95">
        <w:rPr>
          <w:rFonts w:ascii="Arial" w:eastAsia="Calibri" w:hAnsi="Arial" w:cs="Arial"/>
          <w:b/>
          <w:kern w:val="22"/>
        </w:rPr>
        <w:t>A 17. számú fogorvosi körzet</w:t>
      </w:r>
      <w:r w:rsidRPr="008D1D95">
        <w:rPr>
          <w:rFonts w:ascii="Arial" w:eastAsia="Calibri" w:hAnsi="Arial" w:cs="Arial"/>
          <w:b/>
        </w:rPr>
        <w:t xml:space="preserve"> és a 17.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kern w:val="22"/>
        </w:rPr>
      </w:pPr>
      <w:r w:rsidRPr="008D1D95">
        <w:rPr>
          <w:rFonts w:ascii="Arial" w:eastAsia="Calibri" w:hAnsi="Arial" w:cs="Arial"/>
          <w:b/>
          <w:kern w:val="22"/>
        </w:rPr>
        <w:t xml:space="preserve">A 17. </w:t>
      </w:r>
      <w:r w:rsidRPr="008D1D95">
        <w:rPr>
          <w:rFonts w:ascii="Arial" w:eastAsia="Calibri" w:hAnsi="Arial" w:cs="Arial"/>
          <w:b/>
          <w:bCs/>
        </w:rPr>
        <w:t>számú</w:t>
      </w:r>
      <w:r w:rsidRPr="008D1D95">
        <w:rPr>
          <w:rFonts w:ascii="Arial" w:eastAsia="Calibri" w:hAnsi="Arial" w:cs="Arial"/>
          <w:b/>
          <w:kern w:val="22"/>
        </w:rPr>
        <w:t xml:space="preserve">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Aszalvölgyi</w:t>
      </w:r>
      <w:proofErr w:type="spellEnd"/>
      <w:r w:rsidRPr="008D1D95">
        <w:rPr>
          <w:rFonts w:ascii="Arial" w:eastAsia="Calibri" w:hAnsi="Arial" w:cs="Arial"/>
        </w:rPr>
        <w:t xml:space="preserve"> vízmű</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Balassi Bálint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Barátság liget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Bártfai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Cento</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Csokonai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Előd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Európa Ipari Park</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Felvidéki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Fiskális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gramStart"/>
      <w:r w:rsidRPr="008D1D95">
        <w:rPr>
          <w:rFonts w:ascii="Arial" w:eastAsia="Calibri" w:hAnsi="Arial" w:cs="Arial"/>
        </w:rPr>
        <w:t>Fiskális út</w:t>
      </w:r>
      <w:proofErr w:type="gramEnd"/>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Galántai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Gárdonyi Géza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Gogol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Gorkij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Gugásvölgyi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Hétvezér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Huba utca 11-től páratlan és 18-tól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Ilosvai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Kadocsa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Karinthy Frigyes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Karinthy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Katona József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Késmárki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Késmárki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Kisfaludy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Kőrösmezei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Kund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Lévai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Losonci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Móra Ferenc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Nagy László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Nagypaládi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Németh László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Nyitrai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Ond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Óvoda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Pálóczi Horváth Ádám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lastRenderedPageBreak/>
        <w:t>Pestispincék</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Pestispincék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Pozsonyi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Pozsonyi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Pörös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Privigyei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Puskin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Szigligeti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Taksony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Tass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Tolsztoj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Töhötöm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Túrózsáki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Újbányai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Vajda János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Csoóri Sándor utca</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17.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kern w:val="22"/>
        </w:rPr>
      </w:pPr>
      <w:r w:rsidRPr="008D1D95">
        <w:rPr>
          <w:rFonts w:ascii="Arial" w:eastAsia="Calibri" w:hAnsi="Arial" w:cs="Arial"/>
        </w:rPr>
        <w:t>Székesfehérvári SZC Széchenyi István Műszaki Technikum (</w:t>
      </w:r>
      <w:r w:rsidRPr="008D1D95">
        <w:rPr>
          <w:rFonts w:ascii="Arial" w:eastAsia="Calibri" w:hAnsi="Arial" w:cs="Arial"/>
          <w:kern w:val="22"/>
        </w:rPr>
        <w:t>páros év szeptemberében induló páratlan évfolyamok és páratlan év szeptemberében induló páros évfolyamok)</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b/>
        </w:rPr>
      </w:pPr>
      <w:r w:rsidRPr="008D1D95">
        <w:rPr>
          <w:rFonts w:ascii="Arial" w:eastAsia="Calibri" w:hAnsi="Arial" w:cs="Arial"/>
          <w:b/>
        </w:rPr>
        <w:t>A 18. számú fogorvosi körzet és a 18.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rPr>
      </w:pPr>
      <w:r w:rsidRPr="008D1D95">
        <w:rPr>
          <w:rFonts w:ascii="Arial" w:eastAsia="Calibri" w:hAnsi="Arial" w:cs="Arial"/>
          <w:b/>
        </w:rPr>
        <w:t>A 18. számú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Basa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Bástya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Berkes lakótelep</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Beszédes József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Börgönd lakótelep</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Börgönd Nádas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Börgönd puszta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Börgönd vasútállomás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Börgönd-Barkóczy</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Börgönd-Cziráky</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Börgönd-Gyümölcsfa</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Börgöndi Fő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Börgöndi őrház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Börgönd-Katica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Börgönd-Köztársaság</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Börgönd-Murvás</w:t>
      </w:r>
      <w:proofErr w:type="spellEnd"/>
      <w:r w:rsidRPr="008D1D95">
        <w:rPr>
          <w:rFonts w:ascii="Arial" w:eastAsia="Calibri" w:hAnsi="Arial" w:cs="Arial"/>
        </w:rPr>
        <w:t xml:space="preserve">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Börgönd-Murvás</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Börgönd-Tó</w:t>
      </w:r>
      <w:proofErr w:type="spellEnd"/>
      <w:r w:rsidRPr="008D1D95">
        <w:rPr>
          <w:rFonts w:ascii="Arial" w:eastAsia="Calibri" w:hAnsi="Arial" w:cs="Arial"/>
        </w:rPr>
        <w:t xml:space="preserve"> 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Budai út 47-95-ig páratlan</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Fő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Géza nagyfejedelem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Goldziher</w:t>
      </w:r>
      <w:proofErr w:type="spellEnd"/>
      <w:r w:rsidRPr="008D1D95">
        <w:rPr>
          <w:rFonts w:ascii="Arial" w:eastAsia="Calibri" w:hAnsi="Arial" w:cs="Arial"/>
        </w:rPr>
        <w:t xml:space="preserve"> Ignác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Gőzmalom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Jancsár</w:t>
      </w:r>
      <w:proofErr w:type="spellEnd"/>
      <w:r w:rsidRPr="008D1D95">
        <w:rPr>
          <w:rFonts w:ascii="Arial" w:eastAsia="Calibri" w:hAnsi="Arial" w:cs="Arial"/>
        </w:rPr>
        <w:t xml:space="preserve">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Jancsár</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Jancsári</w:t>
      </w:r>
      <w:proofErr w:type="spellEnd"/>
      <w:r w:rsidRPr="008D1D95">
        <w:rPr>
          <w:rFonts w:ascii="Arial" w:eastAsia="Calibri" w:hAnsi="Arial" w:cs="Arial"/>
        </w:rPr>
        <w:t xml:space="preserve"> csatorna part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Jankovich</w:t>
      </w:r>
      <w:proofErr w:type="spellEnd"/>
      <w:r w:rsidRPr="008D1D95">
        <w:rPr>
          <w:rFonts w:ascii="Arial" w:eastAsia="Calibri" w:hAnsi="Arial" w:cs="Arial"/>
        </w:rPr>
        <w:t xml:space="preserve"> Ferenc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Jávor Ottó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lastRenderedPageBreak/>
        <w:t>Jókai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Juhász Gyula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Kégl</w:t>
      </w:r>
      <w:proofErr w:type="spellEnd"/>
      <w:r w:rsidRPr="008D1D95">
        <w:rPr>
          <w:rFonts w:ascii="Arial" w:eastAsia="Calibri" w:hAnsi="Arial" w:cs="Arial"/>
        </w:rPr>
        <w:t xml:space="preserve"> György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Kempelen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Király 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Koronázó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Kossuth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Lakatos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Lépcső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Liszt Ferenc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Major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Megyeház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Megyeház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Oskola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Palotai kapu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Petőfi park</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Petőfi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gramStart"/>
      <w:r w:rsidRPr="008D1D95">
        <w:rPr>
          <w:rFonts w:ascii="Arial" w:eastAsia="Calibri" w:hAnsi="Arial" w:cs="Arial"/>
        </w:rPr>
        <w:t>Piac tér</w:t>
      </w:r>
      <w:proofErr w:type="gramEnd"/>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Szent István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Szent János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Szent II. János Pál pápa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Távirda</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Várfok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Városház tér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Zágrábi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Zentai út</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18.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strike/>
        </w:rPr>
      </w:pPr>
      <w:r w:rsidRPr="008D1D95">
        <w:rPr>
          <w:rFonts w:ascii="Arial" w:eastAsia="Calibri" w:hAnsi="Arial" w:cs="Arial"/>
        </w:rPr>
        <w:t xml:space="preserve">Székesfehérvári SZC </w:t>
      </w:r>
      <w:proofErr w:type="spellStart"/>
      <w:r w:rsidRPr="008D1D95">
        <w:rPr>
          <w:rFonts w:ascii="Arial" w:eastAsia="Calibri" w:hAnsi="Arial" w:cs="Arial"/>
        </w:rPr>
        <w:t>Jáky</w:t>
      </w:r>
      <w:proofErr w:type="spellEnd"/>
      <w:r w:rsidRPr="008D1D95">
        <w:rPr>
          <w:rFonts w:ascii="Arial" w:eastAsia="Calibri" w:hAnsi="Arial" w:cs="Arial"/>
        </w:rPr>
        <w:t xml:space="preserve"> József Technikum </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rPr>
      </w:pPr>
      <w:r w:rsidRPr="008D1D95">
        <w:rPr>
          <w:rFonts w:ascii="Arial" w:eastAsia="Calibri" w:hAnsi="Arial" w:cs="Arial"/>
          <w:b/>
        </w:rPr>
        <w:t>A 19. számú fogorvosi körzet</w:t>
      </w:r>
      <w:r w:rsidRPr="008D1D95">
        <w:rPr>
          <w:rFonts w:ascii="Arial" w:eastAsia="Calibri" w:hAnsi="Arial" w:cs="Arial"/>
        </w:rPr>
        <w:t xml:space="preserve"> </w:t>
      </w:r>
      <w:r w:rsidRPr="008D1D95">
        <w:rPr>
          <w:rFonts w:ascii="Arial" w:eastAsia="Calibri" w:hAnsi="Arial" w:cs="Arial"/>
          <w:b/>
        </w:rPr>
        <w:t>és a 19.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rPr>
      </w:pPr>
      <w:r w:rsidRPr="008D1D95">
        <w:rPr>
          <w:rFonts w:ascii="Arial" w:eastAsia="Calibri" w:hAnsi="Arial" w:cs="Arial"/>
          <w:b/>
          <w:bCs/>
        </w:rPr>
        <w:t>A 19</w:t>
      </w:r>
      <w:r w:rsidRPr="008D1D95">
        <w:rPr>
          <w:rFonts w:ascii="Arial" w:eastAsia="Calibri" w:hAnsi="Arial" w:cs="Arial"/>
          <w:b/>
        </w:rPr>
        <w:t>. számú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Árpád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Budai út 5-ig páratlan és 4-ig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Deák Ferenc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Lövölde utca 21-től páratlan</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 xml:space="preserve">Martinovics utca </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Pirosalma</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Prohászka Ottokár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Széchenyi utca 51-ig páratlan és 32-ig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Vak Bottyán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Vörösmarty tér</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19.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Székesfehérvári SZC Széchenyi István Műszaki Technikum (páros év szeptemberében induló páros évfolyamok és páratlan év szeptemberében induló páratlan évfolyamok)</w:t>
      </w:r>
    </w:p>
    <w:p w:rsidR="008D1D95" w:rsidRPr="008D1D95" w:rsidRDefault="008D1D95" w:rsidP="008D1D95">
      <w:pPr>
        <w:numPr>
          <w:ilvl w:val="0"/>
          <w:numId w:val="3"/>
        </w:numPr>
        <w:spacing w:before="240" w:after="120" w:line="240" w:lineRule="auto"/>
        <w:ind w:left="567" w:hanging="567"/>
        <w:jc w:val="both"/>
        <w:rPr>
          <w:rFonts w:ascii="Arial" w:eastAsia="Calibri" w:hAnsi="Arial" w:cs="Arial"/>
        </w:rPr>
      </w:pPr>
      <w:r w:rsidRPr="008D1D95">
        <w:rPr>
          <w:rFonts w:ascii="Arial" w:eastAsia="Calibri" w:hAnsi="Arial" w:cs="Arial"/>
          <w:b/>
        </w:rPr>
        <w:t>A 20. számú fogorvosi körzet és a 20. számú fogorvosi körzet</w:t>
      </w:r>
      <w:r w:rsidRPr="008D1D95">
        <w:rPr>
          <w:rFonts w:ascii="Arial" w:eastAsia="Calibri" w:hAnsi="Arial" w:cs="Arial"/>
          <w:b/>
          <w:lang w:eastAsia="hi-IN"/>
        </w:rPr>
        <w:t xml:space="preserve"> fogorvosa által ellátott nevelési-oktatási intézmény</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rPr>
      </w:pPr>
      <w:r w:rsidRPr="008D1D95">
        <w:rPr>
          <w:rFonts w:ascii="Arial" w:eastAsia="Calibri" w:hAnsi="Arial" w:cs="Arial"/>
          <w:b/>
        </w:rPr>
        <w:lastRenderedPageBreak/>
        <w:t>A 20. számú fogorvosi körzet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Ág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Akácfa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Alsóvárosi pásztor telep</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Amerikai fasor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Angol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Árok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Barack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Bárándi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Batthyány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Batthyány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Bercsényi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Börgöndi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Cseh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Csiki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Csikvári</w:t>
      </w:r>
      <w:proofErr w:type="spellEnd"/>
      <w:r w:rsidRPr="008D1D95">
        <w:rPr>
          <w:rFonts w:ascii="Arial" w:eastAsia="Calibri" w:hAnsi="Arial" w:cs="Arial"/>
        </w:rPr>
        <w:t xml:space="preserve">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Csíkvári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Csőszház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Déli vasút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Délivasút</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Dési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Diófa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Domb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Eötvös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Fenyőfa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Finn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Halom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Hársfa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Határ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Hátszegi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Hegyes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Holland fasor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Homoksor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Japán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Juharfa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Kistanya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Kisteleki tanya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Kistelep</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Kolozsvári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Koltói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Korondi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Körte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Lengyel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Lippai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Lippai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Mandula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Nagykanizsai vasúti őrház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Nagykárolyi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Nyárfa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Olasz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Osztrák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Őrhalom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Parajdi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Rádió utca 21-től folyamatos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Rádió úti vasúti őrház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lastRenderedPageBreak/>
        <w:t>Repülőtér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Sárkánykúti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Sárkeresztúri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Segesvári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Sosostanya</w:t>
      </w:r>
      <w:proofErr w:type="spellEnd"/>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Sóstó ipari park</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Sóstó út</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Sóstói lakótelep</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Sóstói új csőszház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Szárcsa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Széchenyi utca 53-tól páratlan és 50-től páros</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Szilva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Szlovák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Szovátai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Szőlő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Szüret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Tasnádi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Temető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Tölgyfa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Udvarhelyi köz</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Udvarhelyi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Új váralja 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Újkuti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 xml:space="preserve">Váralja </w:t>
      </w:r>
      <w:proofErr w:type="spellStart"/>
      <w:r w:rsidRPr="008D1D95">
        <w:rPr>
          <w:rFonts w:ascii="Arial" w:eastAsia="Calibri" w:hAnsi="Arial" w:cs="Arial"/>
        </w:rPr>
        <w:t>ipariterület</w:t>
      </w:r>
      <w:proofErr w:type="spellEnd"/>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Váralja sor</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Vásárhelyi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Vásártéri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Vermek útja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Vízműtelep</w:t>
      </w:r>
      <w:proofErr w:type="spellEnd"/>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proofErr w:type="spellStart"/>
      <w:r w:rsidRPr="008D1D95">
        <w:rPr>
          <w:rFonts w:ascii="Arial" w:eastAsia="Calibri" w:hAnsi="Arial" w:cs="Arial"/>
        </w:rPr>
        <w:t>Zalatnai</w:t>
      </w:r>
      <w:proofErr w:type="spellEnd"/>
      <w:r w:rsidRPr="008D1D95">
        <w:rPr>
          <w:rFonts w:ascii="Arial" w:eastAsia="Calibri" w:hAnsi="Arial" w:cs="Arial"/>
        </w:rPr>
        <w:t xml:space="preserve">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Zsombolyai utca</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Homoksor utca</w:t>
      </w:r>
    </w:p>
    <w:p w:rsidR="008D1D95" w:rsidRPr="008D1D95" w:rsidRDefault="008D1D95" w:rsidP="008D1D95">
      <w:pPr>
        <w:numPr>
          <w:ilvl w:val="1"/>
          <w:numId w:val="3"/>
        </w:numPr>
        <w:spacing w:before="240" w:after="60" w:line="240" w:lineRule="auto"/>
        <w:ind w:left="1134" w:hanging="567"/>
        <w:jc w:val="both"/>
        <w:rPr>
          <w:rFonts w:ascii="Arial" w:eastAsia="Calibri" w:hAnsi="Arial" w:cs="Arial"/>
          <w:b/>
          <w:bCs/>
        </w:rPr>
      </w:pPr>
      <w:r w:rsidRPr="008D1D95">
        <w:rPr>
          <w:rFonts w:ascii="Arial" w:eastAsia="Calibri" w:hAnsi="Arial" w:cs="Arial"/>
          <w:b/>
          <w:bCs/>
        </w:rPr>
        <w:t>A 20. számú fogorvosi körzet fogorvosa által ellátott nevelési-oktatási intézmény</w:t>
      </w:r>
    </w:p>
    <w:p w:rsidR="008D1D95" w:rsidRPr="008D1D95" w:rsidRDefault="008D1D95" w:rsidP="008D1D95">
      <w:pPr>
        <w:widowControl w:val="0"/>
        <w:numPr>
          <w:ilvl w:val="2"/>
          <w:numId w:val="3"/>
        </w:numPr>
        <w:suppressAutoHyphens/>
        <w:spacing w:after="0" w:line="240" w:lineRule="auto"/>
        <w:ind w:left="1997" w:hanging="863"/>
        <w:jc w:val="both"/>
        <w:rPr>
          <w:rFonts w:ascii="Arial" w:eastAsia="Calibri" w:hAnsi="Arial" w:cs="Arial"/>
        </w:rPr>
      </w:pPr>
      <w:r w:rsidRPr="008D1D95">
        <w:rPr>
          <w:rFonts w:ascii="Arial" w:eastAsia="Calibri" w:hAnsi="Arial" w:cs="Arial"/>
        </w:rPr>
        <w:t>Székesfehérvári SZC Vörösmarty Mihály Technikum és Szakképző Iskola</w:t>
      </w:r>
    </w:p>
    <w:p w:rsidR="00C858E4" w:rsidRDefault="00C858E4"/>
    <w:sectPr w:rsidR="00C858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C39A4"/>
    <w:multiLevelType w:val="multilevel"/>
    <w:tmpl w:val="D1483B34"/>
    <w:styleLink w:val="Stlus1"/>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2C0624AB"/>
    <w:multiLevelType w:val="multilevel"/>
    <w:tmpl w:val="C1B851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30D0B5A"/>
    <w:multiLevelType w:val="multilevel"/>
    <w:tmpl w:val="040E001F"/>
    <w:styleLink w:val="Stlus2"/>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4836483"/>
    <w:multiLevelType w:val="multilevel"/>
    <w:tmpl w:val="AF5AB530"/>
    <w:lvl w:ilvl="0">
      <w:start w:val="1"/>
      <w:numFmt w:val="decimal"/>
      <w:lvlText w:val="%1."/>
      <w:lvlJc w:val="left"/>
      <w:pPr>
        <w:ind w:left="360" w:hanging="360"/>
      </w:pPr>
      <w:rPr>
        <w:rFonts w:hint="default"/>
        <w:b/>
        <w:bCs/>
      </w:rPr>
    </w:lvl>
    <w:lvl w:ilvl="1">
      <w:start w:val="1"/>
      <w:numFmt w:val="decimal"/>
      <w:lvlText w:val="%1.%2."/>
      <w:lvlJc w:val="left"/>
      <w:pPr>
        <w:ind w:left="1211" w:hanging="360"/>
      </w:pPr>
      <w:rPr>
        <w:rFonts w:hint="default"/>
        <w:b/>
        <w:bCs/>
        <w:strike w:val="0"/>
      </w:rPr>
    </w:lvl>
    <w:lvl w:ilvl="2">
      <w:start w:val="1"/>
      <w:numFmt w:val="decimal"/>
      <w:lvlText w:val="%1.%2.%3."/>
      <w:lvlJc w:val="left"/>
      <w:pPr>
        <w:ind w:left="1146" w:hanging="720"/>
      </w:pPr>
      <w:rPr>
        <w:rFonts w:hint="default"/>
        <w:b/>
        <w:bCs/>
        <w:strike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FDB"/>
    <w:rsid w:val="002D7FDB"/>
    <w:rsid w:val="008D1D95"/>
    <w:rsid w:val="00C858E4"/>
    <w:rsid w:val="00CD344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next w:val="Norml"/>
    <w:link w:val="Cmsor1Char"/>
    <w:uiPriority w:val="9"/>
    <w:qFormat/>
    <w:rsid w:val="008D1D95"/>
    <w:pPr>
      <w:keepNext/>
      <w:spacing w:before="240" w:after="60" w:line="240" w:lineRule="auto"/>
      <w:outlineLvl w:val="0"/>
    </w:pPr>
    <w:rPr>
      <w:rFonts w:ascii="Calibri Light" w:eastAsia="Times New Roman" w:hAnsi="Calibri Light" w:cs="Times New Roman"/>
      <w:b/>
      <w:bCs/>
      <w:kern w:val="32"/>
      <w:sz w:val="32"/>
      <w:szCs w:val="32"/>
    </w:rPr>
  </w:style>
  <w:style w:type="paragraph" w:styleId="Cmsor2">
    <w:name w:val="heading 2"/>
    <w:basedOn w:val="Norml"/>
    <w:next w:val="Norml"/>
    <w:link w:val="Cmsor2Char"/>
    <w:uiPriority w:val="9"/>
    <w:unhideWhenUsed/>
    <w:qFormat/>
    <w:rsid w:val="008D1D95"/>
    <w:pPr>
      <w:keepNext/>
      <w:spacing w:before="240" w:after="60" w:line="240" w:lineRule="auto"/>
      <w:outlineLvl w:val="1"/>
    </w:pPr>
    <w:rPr>
      <w:rFonts w:ascii="Calibri Light" w:eastAsia="Times New Roman" w:hAnsi="Calibri Light" w:cs="Times New Roman"/>
      <w:b/>
      <w:bCs/>
      <w:i/>
      <w:iCs/>
      <w:sz w:val="28"/>
      <w:szCs w:val="28"/>
    </w:rPr>
  </w:style>
  <w:style w:type="paragraph" w:styleId="Cmsor3">
    <w:name w:val="heading 3"/>
    <w:basedOn w:val="Norml"/>
    <w:next w:val="Norml"/>
    <w:link w:val="Cmsor3Char"/>
    <w:uiPriority w:val="9"/>
    <w:semiHidden/>
    <w:unhideWhenUsed/>
    <w:qFormat/>
    <w:rsid w:val="008D1D95"/>
    <w:pPr>
      <w:keepNext/>
      <w:spacing w:before="240" w:after="60" w:line="240" w:lineRule="auto"/>
      <w:outlineLvl w:val="2"/>
    </w:pPr>
    <w:rPr>
      <w:rFonts w:ascii="Calibri Light" w:eastAsia="Times New Roman" w:hAnsi="Calibri Light" w:cs="Times New Roman"/>
      <w:b/>
      <w:bCs/>
      <w:sz w:val="26"/>
      <w:szCs w:val="26"/>
    </w:rPr>
  </w:style>
  <w:style w:type="paragraph" w:styleId="Cmsor4">
    <w:name w:val="heading 4"/>
    <w:basedOn w:val="Norml"/>
    <w:next w:val="Norml"/>
    <w:link w:val="Cmsor4Char"/>
    <w:uiPriority w:val="9"/>
    <w:semiHidden/>
    <w:unhideWhenUsed/>
    <w:qFormat/>
    <w:rsid w:val="008D1D95"/>
    <w:pPr>
      <w:keepNext/>
      <w:spacing w:before="240" w:after="60" w:line="240" w:lineRule="auto"/>
      <w:outlineLvl w:val="3"/>
    </w:pPr>
    <w:rPr>
      <w:rFonts w:ascii="Calibri" w:eastAsia="Times New Roman" w:hAnsi="Calibri" w:cs="Times New Roman"/>
      <w:b/>
      <w:bCs/>
      <w:sz w:val="28"/>
      <w:szCs w:val="28"/>
    </w:rPr>
  </w:style>
  <w:style w:type="paragraph" w:styleId="Cmsor5">
    <w:name w:val="heading 5"/>
    <w:basedOn w:val="Norml"/>
    <w:next w:val="Norml"/>
    <w:link w:val="Cmsor5Char"/>
    <w:uiPriority w:val="9"/>
    <w:semiHidden/>
    <w:unhideWhenUsed/>
    <w:qFormat/>
    <w:rsid w:val="008D1D95"/>
    <w:pPr>
      <w:spacing w:before="240" w:after="60" w:line="240" w:lineRule="auto"/>
      <w:outlineLvl w:val="4"/>
    </w:pPr>
    <w:rPr>
      <w:rFonts w:ascii="Calibri" w:eastAsia="Times New Roman" w:hAnsi="Calibri" w:cs="Times New Roman"/>
      <w:b/>
      <w:bCs/>
      <w:i/>
      <w:iCs/>
      <w:sz w:val="26"/>
      <w:szCs w:val="26"/>
    </w:rPr>
  </w:style>
  <w:style w:type="paragraph" w:styleId="Cmsor6">
    <w:name w:val="heading 6"/>
    <w:basedOn w:val="Norml"/>
    <w:next w:val="Norml"/>
    <w:link w:val="Cmsor6Char"/>
    <w:uiPriority w:val="9"/>
    <w:semiHidden/>
    <w:unhideWhenUsed/>
    <w:qFormat/>
    <w:rsid w:val="008D1D95"/>
    <w:pPr>
      <w:spacing w:before="240" w:after="60" w:line="240" w:lineRule="auto"/>
      <w:outlineLvl w:val="5"/>
    </w:pPr>
    <w:rPr>
      <w:rFonts w:ascii="Calibri" w:eastAsia="Times New Roman" w:hAnsi="Calibri" w:cs="Times New Roman"/>
      <w:b/>
      <w:bCs/>
    </w:rPr>
  </w:style>
  <w:style w:type="paragraph" w:styleId="Cmsor7">
    <w:name w:val="heading 7"/>
    <w:basedOn w:val="Norml"/>
    <w:next w:val="Norml"/>
    <w:link w:val="Cmsor7Char"/>
    <w:uiPriority w:val="9"/>
    <w:semiHidden/>
    <w:unhideWhenUsed/>
    <w:qFormat/>
    <w:rsid w:val="008D1D95"/>
    <w:pPr>
      <w:spacing w:before="240" w:after="60" w:line="240" w:lineRule="auto"/>
      <w:outlineLvl w:val="6"/>
    </w:pPr>
    <w:rPr>
      <w:rFonts w:ascii="Calibri" w:eastAsia="Times New Roman" w:hAnsi="Calibri" w:cs="Times New Roman"/>
      <w:sz w:val="24"/>
      <w:szCs w:val="24"/>
    </w:rPr>
  </w:style>
  <w:style w:type="paragraph" w:styleId="Cmsor8">
    <w:name w:val="heading 8"/>
    <w:basedOn w:val="Norml"/>
    <w:next w:val="Norml"/>
    <w:link w:val="Cmsor8Char"/>
    <w:uiPriority w:val="9"/>
    <w:semiHidden/>
    <w:unhideWhenUsed/>
    <w:qFormat/>
    <w:rsid w:val="008D1D95"/>
    <w:pPr>
      <w:spacing w:before="240" w:after="60" w:line="240" w:lineRule="auto"/>
      <w:outlineLvl w:val="7"/>
    </w:pPr>
    <w:rPr>
      <w:rFonts w:ascii="Calibri" w:eastAsia="Times New Roman" w:hAnsi="Calibri" w:cs="Times New Roman"/>
      <w:i/>
      <w:iCs/>
      <w:sz w:val="24"/>
      <w:szCs w:val="24"/>
    </w:rPr>
  </w:style>
  <w:style w:type="paragraph" w:styleId="Cmsor9">
    <w:name w:val="heading 9"/>
    <w:basedOn w:val="Norml"/>
    <w:next w:val="Norml"/>
    <w:link w:val="Cmsor9Char"/>
    <w:uiPriority w:val="9"/>
    <w:semiHidden/>
    <w:unhideWhenUsed/>
    <w:qFormat/>
    <w:rsid w:val="008D1D95"/>
    <w:pPr>
      <w:spacing w:before="240" w:after="60" w:line="240" w:lineRule="auto"/>
      <w:outlineLvl w:val="8"/>
    </w:pPr>
    <w:rPr>
      <w:rFonts w:ascii="Calibri Light" w:eastAsia="Times New Roman" w:hAnsi="Calibri Light"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D1D95"/>
    <w:rPr>
      <w:rFonts w:ascii="Calibri Light" w:eastAsia="Times New Roman" w:hAnsi="Calibri Light" w:cs="Times New Roman"/>
      <w:b/>
      <w:bCs/>
      <w:kern w:val="32"/>
      <w:sz w:val="32"/>
      <w:szCs w:val="32"/>
    </w:rPr>
  </w:style>
  <w:style w:type="character" w:customStyle="1" w:styleId="Cmsor2Char">
    <w:name w:val="Címsor 2 Char"/>
    <w:basedOn w:val="Bekezdsalapbettpusa"/>
    <w:link w:val="Cmsor2"/>
    <w:uiPriority w:val="9"/>
    <w:rsid w:val="008D1D95"/>
    <w:rPr>
      <w:rFonts w:ascii="Calibri Light" w:eastAsia="Times New Roman" w:hAnsi="Calibri Light" w:cs="Times New Roman"/>
      <w:b/>
      <w:bCs/>
      <w:i/>
      <w:iCs/>
      <w:sz w:val="28"/>
      <w:szCs w:val="28"/>
    </w:rPr>
  </w:style>
  <w:style w:type="character" w:customStyle="1" w:styleId="Cmsor3Char">
    <w:name w:val="Címsor 3 Char"/>
    <w:basedOn w:val="Bekezdsalapbettpusa"/>
    <w:link w:val="Cmsor3"/>
    <w:uiPriority w:val="9"/>
    <w:semiHidden/>
    <w:rsid w:val="008D1D95"/>
    <w:rPr>
      <w:rFonts w:ascii="Calibri Light" w:eastAsia="Times New Roman" w:hAnsi="Calibri Light" w:cs="Times New Roman"/>
      <w:b/>
      <w:bCs/>
      <w:sz w:val="26"/>
      <w:szCs w:val="26"/>
    </w:rPr>
  </w:style>
  <w:style w:type="character" w:customStyle="1" w:styleId="Cmsor4Char">
    <w:name w:val="Címsor 4 Char"/>
    <w:basedOn w:val="Bekezdsalapbettpusa"/>
    <w:link w:val="Cmsor4"/>
    <w:uiPriority w:val="9"/>
    <w:semiHidden/>
    <w:rsid w:val="008D1D95"/>
    <w:rPr>
      <w:rFonts w:ascii="Calibri" w:eastAsia="Times New Roman" w:hAnsi="Calibri" w:cs="Times New Roman"/>
      <w:b/>
      <w:bCs/>
      <w:sz w:val="28"/>
      <w:szCs w:val="28"/>
    </w:rPr>
  </w:style>
  <w:style w:type="character" w:customStyle="1" w:styleId="Cmsor5Char">
    <w:name w:val="Címsor 5 Char"/>
    <w:basedOn w:val="Bekezdsalapbettpusa"/>
    <w:link w:val="Cmsor5"/>
    <w:uiPriority w:val="9"/>
    <w:semiHidden/>
    <w:rsid w:val="008D1D95"/>
    <w:rPr>
      <w:rFonts w:ascii="Calibri" w:eastAsia="Times New Roman" w:hAnsi="Calibri" w:cs="Times New Roman"/>
      <w:b/>
      <w:bCs/>
      <w:i/>
      <w:iCs/>
      <w:sz w:val="26"/>
      <w:szCs w:val="26"/>
    </w:rPr>
  </w:style>
  <w:style w:type="character" w:customStyle="1" w:styleId="Cmsor6Char">
    <w:name w:val="Címsor 6 Char"/>
    <w:basedOn w:val="Bekezdsalapbettpusa"/>
    <w:link w:val="Cmsor6"/>
    <w:uiPriority w:val="9"/>
    <w:semiHidden/>
    <w:rsid w:val="008D1D95"/>
    <w:rPr>
      <w:rFonts w:ascii="Calibri" w:eastAsia="Times New Roman" w:hAnsi="Calibri" w:cs="Times New Roman"/>
      <w:b/>
      <w:bCs/>
    </w:rPr>
  </w:style>
  <w:style w:type="character" w:customStyle="1" w:styleId="Cmsor7Char">
    <w:name w:val="Címsor 7 Char"/>
    <w:basedOn w:val="Bekezdsalapbettpusa"/>
    <w:link w:val="Cmsor7"/>
    <w:uiPriority w:val="9"/>
    <w:semiHidden/>
    <w:rsid w:val="008D1D95"/>
    <w:rPr>
      <w:rFonts w:ascii="Calibri" w:eastAsia="Times New Roman" w:hAnsi="Calibri" w:cs="Times New Roman"/>
      <w:sz w:val="24"/>
      <w:szCs w:val="24"/>
    </w:rPr>
  </w:style>
  <w:style w:type="character" w:customStyle="1" w:styleId="Cmsor8Char">
    <w:name w:val="Címsor 8 Char"/>
    <w:basedOn w:val="Bekezdsalapbettpusa"/>
    <w:link w:val="Cmsor8"/>
    <w:uiPriority w:val="9"/>
    <w:semiHidden/>
    <w:rsid w:val="008D1D95"/>
    <w:rPr>
      <w:rFonts w:ascii="Calibri" w:eastAsia="Times New Roman" w:hAnsi="Calibri" w:cs="Times New Roman"/>
      <w:i/>
      <w:iCs/>
      <w:sz w:val="24"/>
      <w:szCs w:val="24"/>
    </w:rPr>
  </w:style>
  <w:style w:type="character" w:customStyle="1" w:styleId="Cmsor9Char">
    <w:name w:val="Címsor 9 Char"/>
    <w:basedOn w:val="Bekezdsalapbettpusa"/>
    <w:link w:val="Cmsor9"/>
    <w:uiPriority w:val="9"/>
    <w:semiHidden/>
    <w:rsid w:val="008D1D95"/>
    <w:rPr>
      <w:rFonts w:ascii="Calibri Light" w:eastAsia="Times New Roman" w:hAnsi="Calibri Light" w:cs="Times New Roman"/>
    </w:rPr>
  </w:style>
  <w:style w:type="numbering" w:customStyle="1" w:styleId="Nemlista1">
    <w:name w:val="Nem lista1"/>
    <w:next w:val="Nemlista"/>
    <w:uiPriority w:val="99"/>
    <w:semiHidden/>
    <w:unhideWhenUsed/>
    <w:rsid w:val="008D1D95"/>
  </w:style>
  <w:style w:type="paragraph" w:styleId="Listaszerbekezds">
    <w:name w:val="List Paragraph"/>
    <w:basedOn w:val="Norml"/>
    <w:uiPriority w:val="34"/>
    <w:qFormat/>
    <w:rsid w:val="008D1D95"/>
    <w:pPr>
      <w:ind w:left="720"/>
      <w:contextualSpacing/>
      <w:jc w:val="both"/>
    </w:pPr>
    <w:rPr>
      <w:rFonts w:ascii="Calibri" w:eastAsia="Calibri" w:hAnsi="Calibri" w:cs="Times New Roman"/>
      <w:sz w:val="20"/>
      <w:szCs w:val="20"/>
    </w:rPr>
  </w:style>
  <w:style w:type="paragraph" w:styleId="Buborkszveg">
    <w:name w:val="Balloon Text"/>
    <w:basedOn w:val="Norml"/>
    <w:link w:val="BuborkszvegChar"/>
    <w:uiPriority w:val="99"/>
    <w:semiHidden/>
    <w:unhideWhenUsed/>
    <w:rsid w:val="008D1D95"/>
    <w:pPr>
      <w:spacing w:after="0" w:line="240" w:lineRule="auto"/>
    </w:pPr>
    <w:rPr>
      <w:rFonts w:ascii="Tahoma" w:eastAsia="Calibri" w:hAnsi="Tahoma" w:cs="Tahoma"/>
      <w:sz w:val="16"/>
      <w:szCs w:val="16"/>
    </w:rPr>
  </w:style>
  <w:style w:type="character" w:customStyle="1" w:styleId="BuborkszvegChar">
    <w:name w:val="Buborékszöveg Char"/>
    <w:basedOn w:val="Bekezdsalapbettpusa"/>
    <w:link w:val="Buborkszveg"/>
    <w:uiPriority w:val="99"/>
    <w:semiHidden/>
    <w:rsid w:val="008D1D95"/>
    <w:rPr>
      <w:rFonts w:ascii="Tahoma" w:eastAsia="Calibri" w:hAnsi="Tahoma" w:cs="Tahoma"/>
      <w:sz w:val="16"/>
      <w:szCs w:val="16"/>
    </w:rPr>
  </w:style>
  <w:style w:type="paragraph" w:styleId="lfej">
    <w:name w:val="header"/>
    <w:basedOn w:val="Norml"/>
    <w:link w:val="lfejChar"/>
    <w:uiPriority w:val="99"/>
    <w:unhideWhenUsed/>
    <w:rsid w:val="008D1D95"/>
    <w:pPr>
      <w:tabs>
        <w:tab w:val="center" w:pos="4536"/>
        <w:tab w:val="right" w:pos="9072"/>
      </w:tabs>
      <w:spacing w:after="0" w:line="240" w:lineRule="auto"/>
    </w:pPr>
    <w:rPr>
      <w:rFonts w:ascii="Times New Roman" w:eastAsia="Calibri" w:hAnsi="Times New Roman" w:cs="Times New Roman"/>
      <w:sz w:val="20"/>
      <w:szCs w:val="20"/>
    </w:rPr>
  </w:style>
  <w:style w:type="character" w:customStyle="1" w:styleId="lfejChar">
    <w:name w:val="Élőfej Char"/>
    <w:basedOn w:val="Bekezdsalapbettpusa"/>
    <w:link w:val="lfej"/>
    <w:uiPriority w:val="99"/>
    <w:rsid w:val="008D1D95"/>
    <w:rPr>
      <w:rFonts w:ascii="Times New Roman" w:eastAsia="Calibri" w:hAnsi="Times New Roman" w:cs="Times New Roman"/>
      <w:sz w:val="20"/>
      <w:szCs w:val="20"/>
    </w:rPr>
  </w:style>
  <w:style w:type="paragraph" w:styleId="llb">
    <w:name w:val="footer"/>
    <w:basedOn w:val="Norml"/>
    <w:link w:val="llbChar"/>
    <w:uiPriority w:val="99"/>
    <w:unhideWhenUsed/>
    <w:rsid w:val="008D1D95"/>
    <w:pPr>
      <w:tabs>
        <w:tab w:val="center" w:pos="4536"/>
        <w:tab w:val="right" w:pos="9072"/>
      </w:tabs>
      <w:spacing w:after="0" w:line="240" w:lineRule="auto"/>
    </w:pPr>
    <w:rPr>
      <w:rFonts w:ascii="Times New Roman" w:eastAsia="Calibri" w:hAnsi="Times New Roman" w:cs="Times New Roman"/>
      <w:sz w:val="20"/>
      <w:szCs w:val="20"/>
    </w:rPr>
  </w:style>
  <w:style w:type="character" w:customStyle="1" w:styleId="llbChar">
    <w:name w:val="Élőláb Char"/>
    <w:basedOn w:val="Bekezdsalapbettpusa"/>
    <w:link w:val="llb"/>
    <w:uiPriority w:val="99"/>
    <w:rsid w:val="008D1D95"/>
    <w:rPr>
      <w:rFonts w:ascii="Times New Roman" w:eastAsia="Calibri" w:hAnsi="Times New Roman" w:cs="Times New Roman"/>
      <w:sz w:val="20"/>
      <w:szCs w:val="20"/>
    </w:rPr>
  </w:style>
  <w:style w:type="paragraph" w:styleId="Lbjegyzetszveg">
    <w:name w:val="footnote text"/>
    <w:basedOn w:val="Norml"/>
    <w:link w:val="LbjegyzetszvegChar"/>
    <w:uiPriority w:val="99"/>
    <w:unhideWhenUsed/>
    <w:rsid w:val="008D1D95"/>
    <w:pPr>
      <w:spacing w:after="0" w:line="240" w:lineRule="auto"/>
    </w:pPr>
    <w:rPr>
      <w:rFonts w:ascii="Times New Roman" w:eastAsia="Calibri" w:hAnsi="Times New Roman" w:cs="Times New Roman"/>
      <w:sz w:val="20"/>
      <w:szCs w:val="20"/>
    </w:rPr>
  </w:style>
  <w:style w:type="character" w:customStyle="1" w:styleId="LbjegyzetszvegChar">
    <w:name w:val="Lábjegyzetszöveg Char"/>
    <w:basedOn w:val="Bekezdsalapbettpusa"/>
    <w:link w:val="Lbjegyzetszveg"/>
    <w:uiPriority w:val="99"/>
    <w:rsid w:val="008D1D95"/>
    <w:rPr>
      <w:rFonts w:ascii="Times New Roman" w:eastAsia="Calibri" w:hAnsi="Times New Roman" w:cs="Times New Roman"/>
      <w:sz w:val="20"/>
      <w:szCs w:val="20"/>
    </w:rPr>
  </w:style>
  <w:style w:type="character" w:styleId="Lbjegyzet-hivatkozs">
    <w:name w:val="footnote reference"/>
    <w:uiPriority w:val="99"/>
    <w:semiHidden/>
    <w:unhideWhenUsed/>
    <w:rsid w:val="008D1D95"/>
    <w:rPr>
      <w:vertAlign w:val="superscript"/>
    </w:rPr>
  </w:style>
  <w:style w:type="numbering" w:customStyle="1" w:styleId="Stlus1">
    <w:name w:val="Stílus1"/>
    <w:uiPriority w:val="99"/>
    <w:rsid w:val="008D1D95"/>
    <w:pPr>
      <w:numPr>
        <w:numId w:val="1"/>
      </w:numPr>
    </w:pPr>
  </w:style>
  <w:style w:type="numbering" w:customStyle="1" w:styleId="Stlus2">
    <w:name w:val="Stílus2"/>
    <w:uiPriority w:val="99"/>
    <w:rsid w:val="008D1D95"/>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next w:val="Norml"/>
    <w:link w:val="Cmsor1Char"/>
    <w:uiPriority w:val="9"/>
    <w:qFormat/>
    <w:rsid w:val="008D1D95"/>
    <w:pPr>
      <w:keepNext/>
      <w:spacing w:before="240" w:after="60" w:line="240" w:lineRule="auto"/>
      <w:outlineLvl w:val="0"/>
    </w:pPr>
    <w:rPr>
      <w:rFonts w:ascii="Calibri Light" w:eastAsia="Times New Roman" w:hAnsi="Calibri Light" w:cs="Times New Roman"/>
      <w:b/>
      <w:bCs/>
      <w:kern w:val="32"/>
      <w:sz w:val="32"/>
      <w:szCs w:val="32"/>
    </w:rPr>
  </w:style>
  <w:style w:type="paragraph" w:styleId="Cmsor2">
    <w:name w:val="heading 2"/>
    <w:basedOn w:val="Norml"/>
    <w:next w:val="Norml"/>
    <w:link w:val="Cmsor2Char"/>
    <w:uiPriority w:val="9"/>
    <w:unhideWhenUsed/>
    <w:qFormat/>
    <w:rsid w:val="008D1D95"/>
    <w:pPr>
      <w:keepNext/>
      <w:spacing w:before="240" w:after="60" w:line="240" w:lineRule="auto"/>
      <w:outlineLvl w:val="1"/>
    </w:pPr>
    <w:rPr>
      <w:rFonts w:ascii="Calibri Light" w:eastAsia="Times New Roman" w:hAnsi="Calibri Light" w:cs="Times New Roman"/>
      <w:b/>
      <w:bCs/>
      <w:i/>
      <w:iCs/>
      <w:sz w:val="28"/>
      <w:szCs w:val="28"/>
    </w:rPr>
  </w:style>
  <w:style w:type="paragraph" w:styleId="Cmsor3">
    <w:name w:val="heading 3"/>
    <w:basedOn w:val="Norml"/>
    <w:next w:val="Norml"/>
    <w:link w:val="Cmsor3Char"/>
    <w:uiPriority w:val="9"/>
    <w:semiHidden/>
    <w:unhideWhenUsed/>
    <w:qFormat/>
    <w:rsid w:val="008D1D95"/>
    <w:pPr>
      <w:keepNext/>
      <w:spacing w:before="240" w:after="60" w:line="240" w:lineRule="auto"/>
      <w:outlineLvl w:val="2"/>
    </w:pPr>
    <w:rPr>
      <w:rFonts w:ascii="Calibri Light" w:eastAsia="Times New Roman" w:hAnsi="Calibri Light" w:cs="Times New Roman"/>
      <w:b/>
      <w:bCs/>
      <w:sz w:val="26"/>
      <w:szCs w:val="26"/>
    </w:rPr>
  </w:style>
  <w:style w:type="paragraph" w:styleId="Cmsor4">
    <w:name w:val="heading 4"/>
    <w:basedOn w:val="Norml"/>
    <w:next w:val="Norml"/>
    <w:link w:val="Cmsor4Char"/>
    <w:uiPriority w:val="9"/>
    <w:semiHidden/>
    <w:unhideWhenUsed/>
    <w:qFormat/>
    <w:rsid w:val="008D1D95"/>
    <w:pPr>
      <w:keepNext/>
      <w:spacing w:before="240" w:after="60" w:line="240" w:lineRule="auto"/>
      <w:outlineLvl w:val="3"/>
    </w:pPr>
    <w:rPr>
      <w:rFonts w:ascii="Calibri" w:eastAsia="Times New Roman" w:hAnsi="Calibri" w:cs="Times New Roman"/>
      <w:b/>
      <w:bCs/>
      <w:sz w:val="28"/>
      <w:szCs w:val="28"/>
    </w:rPr>
  </w:style>
  <w:style w:type="paragraph" w:styleId="Cmsor5">
    <w:name w:val="heading 5"/>
    <w:basedOn w:val="Norml"/>
    <w:next w:val="Norml"/>
    <w:link w:val="Cmsor5Char"/>
    <w:uiPriority w:val="9"/>
    <w:semiHidden/>
    <w:unhideWhenUsed/>
    <w:qFormat/>
    <w:rsid w:val="008D1D95"/>
    <w:pPr>
      <w:spacing w:before="240" w:after="60" w:line="240" w:lineRule="auto"/>
      <w:outlineLvl w:val="4"/>
    </w:pPr>
    <w:rPr>
      <w:rFonts w:ascii="Calibri" w:eastAsia="Times New Roman" w:hAnsi="Calibri" w:cs="Times New Roman"/>
      <w:b/>
      <w:bCs/>
      <w:i/>
      <w:iCs/>
      <w:sz w:val="26"/>
      <w:szCs w:val="26"/>
    </w:rPr>
  </w:style>
  <w:style w:type="paragraph" w:styleId="Cmsor6">
    <w:name w:val="heading 6"/>
    <w:basedOn w:val="Norml"/>
    <w:next w:val="Norml"/>
    <w:link w:val="Cmsor6Char"/>
    <w:uiPriority w:val="9"/>
    <w:semiHidden/>
    <w:unhideWhenUsed/>
    <w:qFormat/>
    <w:rsid w:val="008D1D95"/>
    <w:pPr>
      <w:spacing w:before="240" w:after="60" w:line="240" w:lineRule="auto"/>
      <w:outlineLvl w:val="5"/>
    </w:pPr>
    <w:rPr>
      <w:rFonts w:ascii="Calibri" w:eastAsia="Times New Roman" w:hAnsi="Calibri" w:cs="Times New Roman"/>
      <w:b/>
      <w:bCs/>
    </w:rPr>
  </w:style>
  <w:style w:type="paragraph" w:styleId="Cmsor7">
    <w:name w:val="heading 7"/>
    <w:basedOn w:val="Norml"/>
    <w:next w:val="Norml"/>
    <w:link w:val="Cmsor7Char"/>
    <w:uiPriority w:val="9"/>
    <w:semiHidden/>
    <w:unhideWhenUsed/>
    <w:qFormat/>
    <w:rsid w:val="008D1D95"/>
    <w:pPr>
      <w:spacing w:before="240" w:after="60" w:line="240" w:lineRule="auto"/>
      <w:outlineLvl w:val="6"/>
    </w:pPr>
    <w:rPr>
      <w:rFonts w:ascii="Calibri" w:eastAsia="Times New Roman" w:hAnsi="Calibri" w:cs="Times New Roman"/>
      <w:sz w:val="24"/>
      <w:szCs w:val="24"/>
    </w:rPr>
  </w:style>
  <w:style w:type="paragraph" w:styleId="Cmsor8">
    <w:name w:val="heading 8"/>
    <w:basedOn w:val="Norml"/>
    <w:next w:val="Norml"/>
    <w:link w:val="Cmsor8Char"/>
    <w:uiPriority w:val="9"/>
    <w:semiHidden/>
    <w:unhideWhenUsed/>
    <w:qFormat/>
    <w:rsid w:val="008D1D95"/>
    <w:pPr>
      <w:spacing w:before="240" w:after="60" w:line="240" w:lineRule="auto"/>
      <w:outlineLvl w:val="7"/>
    </w:pPr>
    <w:rPr>
      <w:rFonts w:ascii="Calibri" w:eastAsia="Times New Roman" w:hAnsi="Calibri" w:cs="Times New Roman"/>
      <w:i/>
      <w:iCs/>
      <w:sz w:val="24"/>
      <w:szCs w:val="24"/>
    </w:rPr>
  </w:style>
  <w:style w:type="paragraph" w:styleId="Cmsor9">
    <w:name w:val="heading 9"/>
    <w:basedOn w:val="Norml"/>
    <w:next w:val="Norml"/>
    <w:link w:val="Cmsor9Char"/>
    <w:uiPriority w:val="9"/>
    <w:semiHidden/>
    <w:unhideWhenUsed/>
    <w:qFormat/>
    <w:rsid w:val="008D1D95"/>
    <w:pPr>
      <w:spacing w:before="240" w:after="60" w:line="240" w:lineRule="auto"/>
      <w:outlineLvl w:val="8"/>
    </w:pPr>
    <w:rPr>
      <w:rFonts w:ascii="Calibri Light" w:eastAsia="Times New Roman" w:hAnsi="Calibri Light"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D1D95"/>
    <w:rPr>
      <w:rFonts w:ascii="Calibri Light" w:eastAsia="Times New Roman" w:hAnsi="Calibri Light" w:cs="Times New Roman"/>
      <w:b/>
      <w:bCs/>
      <w:kern w:val="32"/>
      <w:sz w:val="32"/>
      <w:szCs w:val="32"/>
    </w:rPr>
  </w:style>
  <w:style w:type="character" w:customStyle="1" w:styleId="Cmsor2Char">
    <w:name w:val="Címsor 2 Char"/>
    <w:basedOn w:val="Bekezdsalapbettpusa"/>
    <w:link w:val="Cmsor2"/>
    <w:uiPriority w:val="9"/>
    <w:rsid w:val="008D1D95"/>
    <w:rPr>
      <w:rFonts w:ascii="Calibri Light" w:eastAsia="Times New Roman" w:hAnsi="Calibri Light" w:cs="Times New Roman"/>
      <w:b/>
      <w:bCs/>
      <w:i/>
      <w:iCs/>
      <w:sz w:val="28"/>
      <w:szCs w:val="28"/>
    </w:rPr>
  </w:style>
  <w:style w:type="character" w:customStyle="1" w:styleId="Cmsor3Char">
    <w:name w:val="Címsor 3 Char"/>
    <w:basedOn w:val="Bekezdsalapbettpusa"/>
    <w:link w:val="Cmsor3"/>
    <w:uiPriority w:val="9"/>
    <w:semiHidden/>
    <w:rsid w:val="008D1D95"/>
    <w:rPr>
      <w:rFonts w:ascii="Calibri Light" w:eastAsia="Times New Roman" w:hAnsi="Calibri Light" w:cs="Times New Roman"/>
      <w:b/>
      <w:bCs/>
      <w:sz w:val="26"/>
      <w:szCs w:val="26"/>
    </w:rPr>
  </w:style>
  <w:style w:type="character" w:customStyle="1" w:styleId="Cmsor4Char">
    <w:name w:val="Címsor 4 Char"/>
    <w:basedOn w:val="Bekezdsalapbettpusa"/>
    <w:link w:val="Cmsor4"/>
    <w:uiPriority w:val="9"/>
    <w:semiHidden/>
    <w:rsid w:val="008D1D95"/>
    <w:rPr>
      <w:rFonts w:ascii="Calibri" w:eastAsia="Times New Roman" w:hAnsi="Calibri" w:cs="Times New Roman"/>
      <w:b/>
      <w:bCs/>
      <w:sz w:val="28"/>
      <w:szCs w:val="28"/>
    </w:rPr>
  </w:style>
  <w:style w:type="character" w:customStyle="1" w:styleId="Cmsor5Char">
    <w:name w:val="Címsor 5 Char"/>
    <w:basedOn w:val="Bekezdsalapbettpusa"/>
    <w:link w:val="Cmsor5"/>
    <w:uiPriority w:val="9"/>
    <w:semiHidden/>
    <w:rsid w:val="008D1D95"/>
    <w:rPr>
      <w:rFonts w:ascii="Calibri" w:eastAsia="Times New Roman" w:hAnsi="Calibri" w:cs="Times New Roman"/>
      <w:b/>
      <w:bCs/>
      <w:i/>
      <w:iCs/>
      <w:sz w:val="26"/>
      <w:szCs w:val="26"/>
    </w:rPr>
  </w:style>
  <w:style w:type="character" w:customStyle="1" w:styleId="Cmsor6Char">
    <w:name w:val="Címsor 6 Char"/>
    <w:basedOn w:val="Bekezdsalapbettpusa"/>
    <w:link w:val="Cmsor6"/>
    <w:uiPriority w:val="9"/>
    <w:semiHidden/>
    <w:rsid w:val="008D1D95"/>
    <w:rPr>
      <w:rFonts w:ascii="Calibri" w:eastAsia="Times New Roman" w:hAnsi="Calibri" w:cs="Times New Roman"/>
      <w:b/>
      <w:bCs/>
    </w:rPr>
  </w:style>
  <w:style w:type="character" w:customStyle="1" w:styleId="Cmsor7Char">
    <w:name w:val="Címsor 7 Char"/>
    <w:basedOn w:val="Bekezdsalapbettpusa"/>
    <w:link w:val="Cmsor7"/>
    <w:uiPriority w:val="9"/>
    <w:semiHidden/>
    <w:rsid w:val="008D1D95"/>
    <w:rPr>
      <w:rFonts w:ascii="Calibri" w:eastAsia="Times New Roman" w:hAnsi="Calibri" w:cs="Times New Roman"/>
      <w:sz w:val="24"/>
      <w:szCs w:val="24"/>
    </w:rPr>
  </w:style>
  <w:style w:type="character" w:customStyle="1" w:styleId="Cmsor8Char">
    <w:name w:val="Címsor 8 Char"/>
    <w:basedOn w:val="Bekezdsalapbettpusa"/>
    <w:link w:val="Cmsor8"/>
    <w:uiPriority w:val="9"/>
    <w:semiHidden/>
    <w:rsid w:val="008D1D95"/>
    <w:rPr>
      <w:rFonts w:ascii="Calibri" w:eastAsia="Times New Roman" w:hAnsi="Calibri" w:cs="Times New Roman"/>
      <w:i/>
      <w:iCs/>
      <w:sz w:val="24"/>
      <w:szCs w:val="24"/>
    </w:rPr>
  </w:style>
  <w:style w:type="character" w:customStyle="1" w:styleId="Cmsor9Char">
    <w:name w:val="Címsor 9 Char"/>
    <w:basedOn w:val="Bekezdsalapbettpusa"/>
    <w:link w:val="Cmsor9"/>
    <w:uiPriority w:val="9"/>
    <w:semiHidden/>
    <w:rsid w:val="008D1D95"/>
    <w:rPr>
      <w:rFonts w:ascii="Calibri Light" w:eastAsia="Times New Roman" w:hAnsi="Calibri Light" w:cs="Times New Roman"/>
    </w:rPr>
  </w:style>
  <w:style w:type="numbering" w:customStyle="1" w:styleId="Nemlista1">
    <w:name w:val="Nem lista1"/>
    <w:next w:val="Nemlista"/>
    <w:uiPriority w:val="99"/>
    <w:semiHidden/>
    <w:unhideWhenUsed/>
    <w:rsid w:val="008D1D95"/>
  </w:style>
  <w:style w:type="paragraph" w:styleId="Listaszerbekezds">
    <w:name w:val="List Paragraph"/>
    <w:basedOn w:val="Norml"/>
    <w:uiPriority w:val="34"/>
    <w:qFormat/>
    <w:rsid w:val="008D1D95"/>
    <w:pPr>
      <w:ind w:left="720"/>
      <w:contextualSpacing/>
      <w:jc w:val="both"/>
    </w:pPr>
    <w:rPr>
      <w:rFonts w:ascii="Calibri" w:eastAsia="Calibri" w:hAnsi="Calibri" w:cs="Times New Roman"/>
      <w:sz w:val="20"/>
      <w:szCs w:val="20"/>
    </w:rPr>
  </w:style>
  <w:style w:type="paragraph" w:styleId="Buborkszveg">
    <w:name w:val="Balloon Text"/>
    <w:basedOn w:val="Norml"/>
    <w:link w:val="BuborkszvegChar"/>
    <w:uiPriority w:val="99"/>
    <w:semiHidden/>
    <w:unhideWhenUsed/>
    <w:rsid w:val="008D1D95"/>
    <w:pPr>
      <w:spacing w:after="0" w:line="240" w:lineRule="auto"/>
    </w:pPr>
    <w:rPr>
      <w:rFonts w:ascii="Tahoma" w:eastAsia="Calibri" w:hAnsi="Tahoma" w:cs="Tahoma"/>
      <w:sz w:val="16"/>
      <w:szCs w:val="16"/>
    </w:rPr>
  </w:style>
  <w:style w:type="character" w:customStyle="1" w:styleId="BuborkszvegChar">
    <w:name w:val="Buborékszöveg Char"/>
    <w:basedOn w:val="Bekezdsalapbettpusa"/>
    <w:link w:val="Buborkszveg"/>
    <w:uiPriority w:val="99"/>
    <w:semiHidden/>
    <w:rsid w:val="008D1D95"/>
    <w:rPr>
      <w:rFonts w:ascii="Tahoma" w:eastAsia="Calibri" w:hAnsi="Tahoma" w:cs="Tahoma"/>
      <w:sz w:val="16"/>
      <w:szCs w:val="16"/>
    </w:rPr>
  </w:style>
  <w:style w:type="paragraph" w:styleId="lfej">
    <w:name w:val="header"/>
    <w:basedOn w:val="Norml"/>
    <w:link w:val="lfejChar"/>
    <w:uiPriority w:val="99"/>
    <w:unhideWhenUsed/>
    <w:rsid w:val="008D1D95"/>
    <w:pPr>
      <w:tabs>
        <w:tab w:val="center" w:pos="4536"/>
        <w:tab w:val="right" w:pos="9072"/>
      </w:tabs>
      <w:spacing w:after="0" w:line="240" w:lineRule="auto"/>
    </w:pPr>
    <w:rPr>
      <w:rFonts w:ascii="Times New Roman" w:eastAsia="Calibri" w:hAnsi="Times New Roman" w:cs="Times New Roman"/>
      <w:sz w:val="20"/>
      <w:szCs w:val="20"/>
    </w:rPr>
  </w:style>
  <w:style w:type="character" w:customStyle="1" w:styleId="lfejChar">
    <w:name w:val="Élőfej Char"/>
    <w:basedOn w:val="Bekezdsalapbettpusa"/>
    <w:link w:val="lfej"/>
    <w:uiPriority w:val="99"/>
    <w:rsid w:val="008D1D95"/>
    <w:rPr>
      <w:rFonts w:ascii="Times New Roman" w:eastAsia="Calibri" w:hAnsi="Times New Roman" w:cs="Times New Roman"/>
      <w:sz w:val="20"/>
      <w:szCs w:val="20"/>
    </w:rPr>
  </w:style>
  <w:style w:type="paragraph" w:styleId="llb">
    <w:name w:val="footer"/>
    <w:basedOn w:val="Norml"/>
    <w:link w:val="llbChar"/>
    <w:uiPriority w:val="99"/>
    <w:unhideWhenUsed/>
    <w:rsid w:val="008D1D95"/>
    <w:pPr>
      <w:tabs>
        <w:tab w:val="center" w:pos="4536"/>
        <w:tab w:val="right" w:pos="9072"/>
      </w:tabs>
      <w:spacing w:after="0" w:line="240" w:lineRule="auto"/>
    </w:pPr>
    <w:rPr>
      <w:rFonts w:ascii="Times New Roman" w:eastAsia="Calibri" w:hAnsi="Times New Roman" w:cs="Times New Roman"/>
      <w:sz w:val="20"/>
      <w:szCs w:val="20"/>
    </w:rPr>
  </w:style>
  <w:style w:type="character" w:customStyle="1" w:styleId="llbChar">
    <w:name w:val="Élőláb Char"/>
    <w:basedOn w:val="Bekezdsalapbettpusa"/>
    <w:link w:val="llb"/>
    <w:uiPriority w:val="99"/>
    <w:rsid w:val="008D1D95"/>
    <w:rPr>
      <w:rFonts w:ascii="Times New Roman" w:eastAsia="Calibri" w:hAnsi="Times New Roman" w:cs="Times New Roman"/>
      <w:sz w:val="20"/>
      <w:szCs w:val="20"/>
    </w:rPr>
  </w:style>
  <w:style w:type="paragraph" w:styleId="Lbjegyzetszveg">
    <w:name w:val="footnote text"/>
    <w:basedOn w:val="Norml"/>
    <w:link w:val="LbjegyzetszvegChar"/>
    <w:uiPriority w:val="99"/>
    <w:unhideWhenUsed/>
    <w:rsid w:val="008D1D95"/>
    <w:pPr>
      <w:spacing w:after="0" w:line="240" w:lineRule="auto"/>
    </w:pPr>
    <w:rPr>
      <w:rFonts w:ascii="Times New Roman" w:eastAsia="Calibri" w:hAnsi="Times New Roman" w:cs="Times New Roman"/>
      <w:sz w:val="20"/>
      <w:szCs w:val="20"/>
    </w:rPr>
  </w:style>
  <w:style w:type="character" w:customStyle="1" w:styleId="LbjegyzetszvegChar">
    <w:name w:val="Lábjegyzetszöveg Char"/>
    <w:basedOn w:val="Bekezdsalapbettpusa"/>
    <w:link w:val="Lbjegyzetszveg"/>
    <w:uiPriority w:val="99"/>
    <w:rsid w:val="008D1D95"/>
    <w:rPr>
      <w:rFonts w:ascii="Times New Roman" w:eastAsia="Calibri" w:hAnsi="Times New Roman" w:cs="Times New Roman"/>
      <w:sz w:val="20"/>
      <w:szCs w:val="20"/>
    </w:rPr>
  </w:style>
  <w:style w:type="character" w:styleId="Lbjegyzet-hivatkozs">
    <w:name w:val="footnote reference"/>
    <w:uiPriority w:val="99"/>
    <w:semiHidden/>
    <w:unhideWhenUsed/>
    <w:rsid w:val="008D1D95"/>
    <w:rPr>
      <w:vertAlign w:val="superscript"/>
    </w:rPr>
  </w:style>
  <w:style w:type="numbering" w:customStyle="1" w:styleId="Stlus1">
    <w:name w:val="Stílus1"/>
    <w:uiPriority w:val="99"/>
    <w:rsid w:val="008D1D95"/>
    <w:pPr>
      <w:numPr>
        <w:numId w:val="1"/>
      </w:numPr>
    </w:pPr>
  </w:style>
  <w:style w:type="numbering" w:customStyle="1" w:styleId="Stlus2">
    <w:name w:val="Stílus2"/>
    <w:uiPriority w:val="99"/>
    <w:rsid w:val="008D1D95"/>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2344</Words>
  <Characters>16175</Characters>
  <Application>Microsoft Office Word</Application>
  <DocSecurity>0</DocSecurity>
  <Lines>134</Lines>
  <Paragraphs>36</Paragraphs>
  <ScaleCrop>false</ScaleCrop>
  <Company/>
  <LinksUpToDate>false</LinksUpToDate>
  <CharactersWithSpaces>18483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Orosz Katalin</dc:creator>
  <cp:keywords/>
  <dc:description/>
  <cp:lastModifiedBy>Orosz Katalin</cp:lastModifiedBy>
  <cp:revision>3</cp:revision>
  <dcterms:created xsi:type="dcterms:W3CDTF">2020-12-29T15:32:00Z</dcterms:created>
  <dcterms:modified xsi:type="dcterms:W3CDTF">2020-12-29T15:35:00Z</dcterms:modified>
</cp:coreProperties>
</file>